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795D" w:rsidRPr="006D013C" w:rsidRDefault="009F795D" w:rsidP="004F13D0">
      <w:pPr>
        <w:pStyle w:val="ConsPlusNormal"/>
        <w:ind w:left="10773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D013C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C30A5F" w:rsidRPr="006D013C">
        <w:rPr>
          <w:rFonts w:ascii="Times New Roman" w:hAnsi="Times New Roman" w:cs="Times New Roman"/>
          <w:sz w:val="28"/>
          <w:szCs w:val="28"/>
        </w:rPr>
        <w:t>11</w:t>
      </w:r>
    </w:p>
    <w:p w:rsidR="009F795D" w:rsidRPr="006D013C" w:rsidRDefault="009F795D" w:rsidP="004F13D0">
      <w:pPr>
        <w:pStyle w:val="ConsPlusNormal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 w:rsidRPr="006D013C">
        <w:rPr>
          <w:rFonts w:ascii="Times New Roman" w:hAnsi="Times New Roman" w:cs="Times New Roman"/>
          <w:sz w:val="28"/>
          <w:szCs w:val="28"/>
        </w:rPr>
        <w:t>к постановлению Правительства</w:t>
      </w:r>
    </w:p>
    <w:p w:rsidR="009F795D" w:rsidRPr="006D013C" w:rsidRDefault="009F795D" w:rsidP="004F13D0">
      <w:pPr>
        <w:pStyle w:val="ConsPlusNormal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 w:rsidRPr="006D013C">
        <w:rPr>
          <w:rFonts w:ascii="Times New Roman" w:hAnsi="Times New Roman" w:cs="Times New Roman"/>
          <w:sz w:val="28"/>
          <w:szCs w:val="28"/>
        </w:rPr>
        <w:t>Удмуртской Республики</w:t>
      </w:r>
    </w:p>
    <w:p w:rsidR="009F795D" w:rsidRPr="006D013C" w:rsidRDefault="009F795D" w:rsidP="004F13D0">
      <w:pPr>
        <w:pStyle w:val="ConsPlusNormal"/>
        <w:ind w:left="10773"/>
        <w:jc w:val="center"/>
        <w:rPr>
          <w:rFonts w:ascii="Times New Roman" w:hAnsi="Times New Roman" w:cs="Times New Roman"/>
          <w:sz w:val="28"/>
          <w:szCs w:val="28"/>
        </w:rPr>
      </w:pPr>
      <w:r w:rsidRPr="006D013C">
        <w:rPr>
          <w:rFonts w:ascii="Times New Roman" w:hAnsi="Times New Roman" w:cs="Times New Roman"/>
          <w:sz w:val="28"/>
          <w:szCs w:val="28"/>
        </w:rPr>
        <w:t>от «__»______ 2020 года № __</w:t>
      </w:r>
    </w:p>
    <w:p w:rsidR="009F795D" w:rsidRPr="006D013C" w:rsidRDefault="009F795D" w:rsidP="009F795D">
      <w:pPr>
        <w:spacing w:after="0" w:line="240" w:lineRule="auto"/>
        <w:ind w:left="12036"/>
        <w:jc w:val="right"/>
        <w:rPr>
          <w:rFonts w:ascii="Times New Roman" w:hAnsi="Times New Roman"/>
          <w:sz w:val="28"/>
          <w:szCs w:val="28"/>
        </w:rPr>
      </w:pPr>
    </w:p>
    <w:p w:rsidR="009F795D" w:rsidRPr="006D013C" w:rsidRDefault="009F795D" w:rsidP="004F13D0">
      <w:pPr>
        <w:spacing w:after="0" w:line="240" w:lineRule="auto"/>
        <w:ind w:left="12036"/>
        <w:jc w:val="center"/>
        <w:rPr>
          <w:rFonts w:ascii="Times New Roman" w:hAnsi="Times New Roman"/>
          <w:sz w:val="28"/>
          <w:szCs w:val="28"/>
        </w:rPr>
      </w:pPr>
    </w:p>
    <w:p w:rsidR="009F795D" w:rsidRPr="006D013C" w:rsidRDefault="009F795D" w:rsidP="004F13D0">
      <w:pPr>
        <w:spacing w:after="0" w:line="240" w:lineRule="auto"/>
        <w:ind w:left="10773"/>
        <w:jc w:val="center"/>
        <w:rPr>
          <w:rFonts w:ascii="Times New Roman" w:hAnsi="Times New Roman"/>
          <w:sz w:val="28"/>
          <w:szCs w:val="28"/>
        </w:rPr>
      </w:pPr>
      <w:r w:rsidRPr="006D013C">
        <w:rPr>
          <w:rFonts w:ascii="Times New Roman" w:hAnsi="Times New Roman"/>
          <w:sz w:val="28"/>
          <w:szCs w:val="28"/>
        </w:rPr>
        <w:t>«Приложение 1</w:t>
      </w:r>
      <w:r w:rsidR="00C30A4F" w:rsidRPr="006D013C">
        <w:rPr>
          <w:rFonts w:ascii="Times New Roman" w:hAnsi="Times New Roman"/>
          <w:sz w:val="28"/>
          <w:szCs w:val="28"/>
        </w:rPr>
        <w:t>4</w:t>
      </w:r>
      <w:r w:rsidRPr="006D013C">
        <w:rPr>
          <w:rFonts w:ascii="Times New Roman" w:hAnsi="Times New Roman"/>
          <w:sz w:val="28"/>
          <w:szCs w:val="28"/>
        </w:rPr>
        <w:t>»</w:t>
      </w:r>
    </w:p>
    <w:p w:rsidR="009F795D" w:rsidRPr="006D013C" w:rsidRDefault="009F795D" w:rsidP="004F13D0">
      <w:pPr>
        <w:spacing w:after="0" w:line="240" w:lineRule="auto"/>
        <w:ind w:left="10620"/>
        <w:jc w:val="center"/>
        <w:rPr>
          <w:rFonts w:ascii="Times New Roman" w:hAnsi="Times New Roman"/>
          <w:sz w:val="28"/>
          <w:szCs w:val="28"/>
        </w:rPr>
      </w:pPr>
      <w:r w:rsidRPr="006D013C">
        <w:rPr>
          <w:rFonts w:ascii="Times New Roman" w:hAnsi="Times New Roman"/>
          <w:sz w:val="28"/>
          <w:szCs w:val="28"/>
        </w:rPr>
        <w:t>к государственной программе Удмуртской Республики</w:t>
      </w:r>
    </w:p>
    <w:p w:rsidR="009F795D" w:rsidRPr="006D013C" w:rsidRDefault="009F795D" w:rsidP="004F13D0">
      <w:pPr>
        <w:spacing w:after="0" w:line="240" w:lineRule="auto"/>
        <w:ind w:left="10620"/>
        <w:jc w:val="center"/>
        <w:rPr>
          <w:rFonts w:ascii="Times New Roman" w:hAnsi="Times New Roman"/>
          <w:sz w:val="28"/>
          <w:szCs w:val="28"/>
        </w:rPr>
      </w:pPr>
      <w:r w:rsidRPr="006D013C">
        <w:rPr>
          <w:rFonts w:ascii="Times New Roman" w:hAnsi="Times New Roman"/>
          <w:sz w:val="28"/>
          <w:szCs w:val="28"/>
        </w:rPr>
        <w:t>«Доступная среда»</w:t>
      </w:r>
    </w:p>
    <w:p w:rsidR="009F795D" w:rsidRPr="006D013C" w:rsidRDefault="009F795D" w:rsidP="006A4790">
      <w:pPr>
        <w:pStyle w:val="ConsPlusNormal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C30A4F" w:rsidRPr="006D013C" w:rsidRDefault="006A4790" w:rsidP="006A4790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6D013C">
        <w:rPr>
          <w:rFonts w:ascii="Times New Roman" w:hAnsi="Times New Roman" w:cs="Times New Roman"/>
          <w:b/>
          <w:szCs w:val="22"/>
        </w:rPr>
        <w:t>П</w:t>
      </w:r>
      <w:r w:rsidR="00C30A4F" w:rsidRPr="006D013C">
        <w:rPr>
          <w:rFonts w:ascii="Times New Roman" w:hAnsi="Times New Roman" w:cs="Times New Roman"/>
          <w:b/>
          <w:szCs w:val="22"/>
        </w:rPr>
        <w:t>ЛАН</w:t>
      </w:r>
      <w:r w:rsidRPr="006D013C">
        <w:rPr>
          <w:rFonts w:ascii="Times New Roman" w:hAnsi="Times New Roman" w:cs="Times New Roman"/>
          <w:b/>
          <w:szCs w:val="22"/>
        </w:rPr>
        <w:t xml:space="preserve"> </w:t>
      </w:r>
    </w:p>
    <w:p w:rsidR="00C30A4F" w:rsidRPr="006D013C" w:rsidRDefault="006A4790" w:rsidP="00C30A4F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6D013C">
        <w:rPr>
          <w:rFonts w:ascii="Times New Roman" w:hAnsi="Times New Roman" w:cs="Times New Roman"/>
          <w:b/>
          <w:szCs w:val="22"/>
        </w:rPr>
        <w:t>реализации мероприятий</w:t>
      </w:r>
      <w:r w:rsidR="00C30A4F" w:rsidRPr="006D013C">
        <w:rPr>
          <w:rFonts w:ascii="Times New Roman" w:hAnsi="Times New Roman" w:cs="Times New Roman"/>
          <w:b/>
          <w:szCs w:val="22"/>
        </w:rPr>
        <w:t xml:space="preserve"> </w:t>
      </w:r>
      <w:r w:rsidR="00EF47F8" w:rsidRPr="006D013C">
        <w:rPr>
          <w:rFonts w:ascii="Times New Roman" w:hAnsi="Times New Roman" w:cs="Times New Roman"/>
          <w:b/>
          <w:szCs w:val="22"/>
        </w:rPr>
        <w:t xml:space="preserve">подпрограммы </w:t>
      </w:r>
    </w:p>
    <w:p w:rsidR="00C30A4F" w:rsidRPr="006D013C" w:rsidRDefault="00EF47F8" w:rsidP="00C30A4F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6D013C">
        <w:rPr>
          <w:rFonts w:ascii="Times New Roman" w:hAnsi="Times New Roman" w:cs="Times New Roman"/>
          <w:b/>
          <w:szCs w:val="22"/>
        </w:rPr>
        <w:t xml:space="preserve">«Совершенствование системы комплексной реабилитации и абилитации инвалидов» </w:t>
      </w:r>
    </w:p>
    <w:p w:rsidR="00EF47F8" w:rsidRPr="006D013C" w:rsidRDefault="00EF47F8" w:rsidP="00C30A4F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6D013C">
        <w:rPr>
          <w:rFonts w:ascii="Times New Roman" w:hAnsi="Times New Roman" w:cs="Times New Roman"/>
          <w:b/>
          <w:szCs w:val="22"/>
        </w:rPr>
        <w:t>государственной программы Удмуртской Республики «Доступная среда»</w:t>
      </w:r>
    </w:p>
    <w:p w:rsidR="006A4790" w:rsidRPr="006D013C" w:rsidRDefault="006A4790" w:rsidP="006A4790">
      <w:pPr>
        <w:pStyle w:val="ConsPlusNormal"/>
        <w:jc w:val="center"/>
        <w:outlineLvl w:val="1"/>
        <w:rPr>
          <w:rFonts w:ascii="Times New Roman" w:hAnsi="Times New Roman" w:cs="Times New Roman"/>
          <w:b/>
          <w:szCs w:val="22"/>
        </w:rPr>
      </w:pPr>
      <w:r w:rsidRPr="006D013C">
        <w:rPr>
          <w:rFonts w:ascii="Times New Roman" w:hAnsi="Times New Roman" w:cs="Times New Roman"/>
          <w:b/>
          <w:szCs w:val="22"/>
        </w:rPr>
        <w:t xml:space="preserve">на </w:t>
      </w:r>
      <w:r w:rsidR="00EF47F8" w:rsidRPr="006D013C">
        <w:rPr>
          <w:rFonts w:ascii="Times New Roman" w:hAnsi="Times New Roman" w:cs="Times New Roman"/>
          <w:b/>
          <w:szCs w:val="22"/>
        </w:rPr>
        <w:t xml:space="preserve">2021 </w:t>
      </w:r>
      <w:r w:rsidR="00F530E9" w:rsidRPr="006D013C">
        <w:rPr>
          <w:rFonts w:ascii="Times New Roman" w:hAnsi="Times New Roman" w:cs="Times New Roman"/>
          <w:b/>
          <w:szCs w:val="22"/>
        </w:rPr>
        <w:t>год</w:t>
      </w:r>
    </w:p>
    <w:p w:rsidR="006A4790" w:rsidRPr="006D013C" w:rsidRDefault="006A4790" w:rsidP="006A4790">
      <w:pPr>
        <w:pStyle w:val="ConsPlusNormal"/>
        <w:tabs>
          <w:tab w:val="left" w:pos="5157"/>
          <w:tab w:val="left" w:pos="6078"/>
        </w:tabs>
        <w:jc w:val="both"/>
        <w:outlineLvl w:val="1"/>
        <w:rPr>
          <w:rFonts w:ascii="Times New Roman" w:hAnsi="Times New Roman" w:cs="Times New Roman"/>
          <w:szCs w:val="22"/>
        </w:rPr>
      </w:pPr>
    </w:p>
    <w:tbl>
      <w:tblPr>
        <w:tblStyle w:val="a3"/>
        <w:tblW w:w="15452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49"/>
        <w:gridCol w:w="3546"/>
        <w:gridCol w:w="2544"/>
        <w:gridCol w:w="1560"/>
        <w:gridCol w:w="3404"/>
        <w:gridCol w:w="3549"/>
      </w:tblGrid>
      <w:tr w:rsidR="009F795D" w:rsidRPr="006D013C" w:rsidTr="00647674">
        <w:trPr>
          <w:tblHeader/>
        </w:trPr>
        <w:tc>
          <w:tcPr>
            <w:tcW w:w="849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3546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 xml:space="preserve">Номер и наименование мероприятия (согласно перечню мероприятий </w:t>
            </w:r>
            <w:r w:rsidR="00347BA2" w:rsidRPr="006D013C">
              <w:rPr>
                <w:rFonts w:ascii="Times New Roman" w:hAnsi="Times New Roman" w:cs="Times New Roman"/>
                <w:szCs w:val="22"/>
              </w:rPr>
              <w:t>государственной программы Удмуртской Республики «Доступная среда»</w:t>
            </w:r>
            <w:r w:rsidRPr="006D013C">
              <w:rPr>
                <w:rFonts w:ascii="Times New Roman" w:hAnsi="Times New Roman" w:cs="Times New Roman"/>
                <w:szCs w:val="22"/>
              </w:rPr>
              <w:t>), а также мероприятий</w:t>
            </w:r>
            <w:r w:rsidR="00347BA2" w:rsidRPr="006D013C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6D013C">
              <w:rPr>
                <w:rFonts w:ascii="Times New Roman" w:hAnsi="Times New Roman" w:cs="Times New Roman"/>
                <w:szCs w:val="22"/>
              </w:rPr>
              <w:t>в рамках его реализации (при наличии)</w:t>
            </w:r>
          </w:p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544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Ответственные исполнители мероприятия</w:t>
            </w:r>
          </w:p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Срок реализации мероприятия/ дата наступления контрольного события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Проблема, на решение которой направлена реализация  мероприятия (краткое обоснование необходимости реализации мероприятия)</w:t>
            </w:r>
          </w:p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Ожидаемые результаты реализации мероприятия/ наступления контрольного события</w:t>
            </w:r>
          </w:p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F795D" w:rsidRPr="006D013C" w:rsidTr="00647674">
        <w:trPr>
          <w:tblHeader/>
        </w:trPr>
        <w:tc>
          <w:tcPr>
            <w:tcW w:w="849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3546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2544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center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6</w:t>
            </w:r>
          </w:p>
        </w:tc>
      </w:tr>
      <w:tr w:rsidR="009F795D" w:rsidRPr="006D013C" w:rsidTr="007660B3">
        <w:tc>
          <w:tcPr>
            <w:tcW w:w="849" w:type="dxa"/>
          </w:tcPr>
          <w:p w:rsidR="009F795D" w:rsidRPr="006D013C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6D013C" w:rsidRDefault="009F795D" w:rsidP="00515076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39.2.03. Определение потребности инвалидов, в том числе детей-инвалидов, в реабилитационных и абилитационных услугах, услугах ранней помощи, получении услуг в рамках сопровождаемого с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>о</w:t>
            </w:r>
            <w:r w:rsidRPr="006D013C">
              <w:rPr>
                <w:rFonts w:ascii="Times New Roman" w:hAnsi="Times New Roman" w:cs="Times New Roman"/>
                <w:szCs w:val="22"/>
              </w:rPr>
              <w:t xml:space="preserve">проживания </w:t>
            </w:r>
            <w:r w:rsidR="00515076" w:rsidRPr="006D013C">
              <w:rPr>
                <w:rFonts w:ascii="Times New Roman" w:hAnsi="Times New Roman" w:cs="Times New Roman"/>
                <w:szCs w:val="22"/>
              </w:rPr>
              <w:t>в Удмуртской Республике</w:t>
            </w:r>
          </w:p>
        </w:tc>
        <w:tc>
          <w:tcPr>
            <w:tcW w:w="2544" w:type="dxa"/>
          </w:tcPr>
          <w:p w:rsidR="00106EC3" w:rsidRPr="006D013C" w:rsidRDefault="00523399" w:rsidP="00106EC3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>инист</w:t>
            </w:r>
            <w:r w:rsidR="00B829F3" w:rsidRPr="006D013C">
              <w:rPr>
                <w:rFonts w:ascii="Times New Roman" w:hAnsi="Times New Roman" w:cs="Times New Roman"/>
                <w:szCs w:val="22"/>
              </w:rPr>
              <w:t>ерство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 xml:space="preserve"> социальной политики и труда Удмуртской Республики, 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br/>
            </w:r>
            <w:r w:rsidRPr="006D013C">
              <w:rPr>
                <w:rFonts w:ascii="Times New Roman" w:hAnsi="Times New Roman" w:cs="Times New Roman"/>
                <w:szCs w:val="22"/>
              </w:rPr>
              <w:t>М</w:t>
            </w:r>
            <w:r w:rsidR="00B829F3" w:rsidRPr="006D013C">
              <w:rPr>
                <w:rFonts w:ascii="Times New Roman" w:hAnsi="Times New Roman" w:cs="Times New Roman"/>
                <w:szCs w:val="22"/>
              </w:rPr>
              <w:t>инистерство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 xml:space="preserve"> образования и науки Удмуртской Республики, 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br/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 xml:space="preserve">Министерство 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 xml:space="preserve">здравоохранения Удмуртской Республики, </w:t>
            </w:r>
          </w:p>
          <w:p w:rsidR="00106EC3" w:rsidRPr="006D013C" w:rsidRDefault="00523399" w:rsidP="00106EC3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Министерство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 xml:space="preserve"> по физической культуре, спорту и молодежной политике Удмуртской Республики;</w:t>
            </w:r>
          </w:p>
          <w:p w:rsidR="00106EC3" w:rsidRPr="006D013C" w:rsidRDefault="00523399" w:rsidP="00106EC3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>инист</w:t>
            </w:r>
            <w:r w:rsidRPr="006D013C">
              <w:rPr>
                <w:rFonts w:ascii="Times New Roman" w:hAnsi="Times New Roman" w:cs="Times New Roman"/>
                <w:szCs w:val="22"/>
              </w:rPr>
              <w:t>ерство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 xml:space="preserve"> культуры Удмуртской Республики</w:t>
            </w:r>
          </w:p>
          <w:p w:rsidR="009F795D" w:rsidRPr="006D013C" w:rsidRDefault="009F795D" w:rsidP="001C62B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E941CD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 xml:space="preserve">Повышение уровня обеспеченности инвалидов, в том числе детей-инвалидов, реабилитационными и абилитационными услугами, ранней помощью, а также уровня профессионального развития и занятости, включая содействие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 xml:space="preserve">занятости, инвалидов, в том числе детей-инвалидов, в Удмуртской Республике.      </w:t>
            </w:r>
          </w:p>
        </w:tc>
        <w:tc>
          <w:tcPr>
            <w:tcW w:w="3549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 xml:space="preserve">39.2.1 доля инвалидов, в отношении которых осуществлялись мероприятия по реабилитации и (или) абилитации, в общей численности инвалидов в Удмуртской Республике, имеющих такие рекомендации в индивидуальной программе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реабилитации или абилитации (взрослые) – 72,9%;</w:t>
            </w:r>
          </w:p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39.2.2. доля инвалидов, в отношении которых осуществлялись мероприятия по реабилитации и (или) абилитации, в общей численности инвалидов в Удмуртской Республике, имеющих такие рекомендации в индивидуальной программе реабилитации или абилитации (дети) – 74,8%;</w:t>
            </w:r>
          </w:p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39.2.3. доля детей целевой группы, получивших услуги ранней помощи, в общем числе детей в Удмуртской Республике, нуждающихся в получении таких услуг – 100%;</w:t>
            </w:r>
          </w:p>
          <w:p w:rsidR="009F795D" w:rsidRPr="006D013C" w:rsidRDefault="009F795D" w:rsidP="00DA0266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 xml:space="preserve">39.2.4. </w:t>
            </w:r>
            <w:r w:rsidR="00DA0266">
              <w:rPr>
                <w:rFonts w:ascii="Times New Roman" w:hAnsi="Times New Roman" w:cs="Times New Roman"/>
                <w:szCs w:val="22"/>
              </w:rPr>
              <w:t>ч</w:t>
            </w:r>
            <w:r w:rsidRPr="006D013C">
              <w:rPr>
                <w:rFonts w:ascii="Times New Roman" w:hAnsi="Times New Roman" w:cs="Times New Roman"/>
                <w:szCs w:val="22"/>
              </w:rPr>
              <w:t xml:space="preserve">исло инвалидов, получающих услуги в рамках </w:t>
            </w:r>
            <w:r w:rsidR="007660B3" w:rsidRPr="006D013C">
              <w:rPr>
                <w:rFonts w:ascii="Times New Roman" w:hAnsi="Times New Roman" w:cs="Times New Roman"/>
                <w:szCs w:val="22"/>
              </w:rPr>
              <w:t>сопровождаемого проживания – 19 чел.</w:t>
            </w:r>
          </w:p>
        </w:tc>
      </w:tr>
      <w:tr w:rsidR="009F795D" w:rsidRPr="006D013C" w:rsidTr="009F795D">
        <w:tc>
          <w:tcPr>
            <w:tcW w:w="849" w:type="dxa"/>
          </w:tcPr>
          <w:p w:rsidR="009F795D" w:rsidRPr="006D013C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39.2.03.01. Организация основных направлений реабилитации и абилитации инвалидов</w:t>
            </w:r>
          </w:p>
        </w:tc>
        <w:tc>
          <w:tcPr>
            <w:tcW w:w="2544" w:type="dxa"/>
          </w:tcPr>
          <w:p w:rsidR="009F795D" w:rsidRPr="006D013C" w:rsidRDefault="00462DE5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 xml:space="preserve">Министерство социальной политики и труда Удмуртской Республики, </w:t>
            </w:r>
            <w:r w:rsidRPr="006D013C">
              <w:rPr>
                <w:rFonts w:ascii="Times New Roman" w:hAnsi="Times New Roman" w:cs="Times New Roman"/>
                <w:szCs w:val="22"/>
              </w:rPr>
              <w:br/>
              <w:t xml:space="preserve">Министерство образования и науки Удмуртской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Республики</w:t>
            </w:r>
            <w:r w:rsidR="009F795D" w:rsidRPr="006D013C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9F795D" w:rsidRPr="006D013C">
              <w:rPr>
                <w:rFonts w:ascii="Times New Roman" w:hAnsi="Times New Roman" w:cs="Times New Roman"/>
                <w:szCs w:val="22"/>
              </w:rPr>
              <w:br/>
            </w:r>
            <w:r w:rsidRPr="006D013C">
              <w:rPr>
                <w:rFonts w:ascii="Times New Roman" w:hAnsi="Times New Roman" w:cs="Times New Roman"/>
                <w:szCs w:val="22"/>
              </w:rPr>
              <w:t>Министерство здравоохранения Удмуртской 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>;</w:t>
            </w:r>
          </w:p>
          <w:p w:rsidR="00106EC3" w:rsidRPr="006D013C" w:rsidRDefault="00B00B72" w:rsidP="00106EC3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Министерство по физической культуре, спорту и молодежной политике Удмуртской 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>;</w:t>
            </w:r>
          </w:p>
          <w:p w:rsidR="00106EC3" w:rsidRPr="006D013C" w:rsidRDefault="00462DE5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Министерство культуры Удмуртской Республики</w:t>
            </w:r>
          </w:p>
          <w:p w:rsidR="00647674" w:rsidRPr="006D013C" w:rsidRDefault="00647674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60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Создание условий для качественной и своевременной реабилитации и абилитации инвалидов, в том числе детей-инвалидов, включая социокультурную реабилитацию и абилитацию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436CE0" w:rsidRPr="006D013C" w:rsidRDefault="0025658A" w:rsidP="00436CE0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 xml:space="preserve">39.2.1 доля инвалидов, в отношении которых осуществлялись мероприятия по реабилитации и (или) абилитации, в общей численности инвалидов в Удмуртской Республике, имеющих такие рекомендации в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 xml:space="preserve">индивидуальной программе </w:t>
            </w:r>
            <w:r w:rsidR="00436CE0" w:rsidRPr="006D013C">
              <w:rPr>
                <w:rFonts w:ascii="Times New Roman" w:hAnsi="Times New Roman" w:cs="Times New Roman"/>
                <w:szCs w:val="22"/>
              </w:rPr>
              <w:t>реабилитации и (или) абилитации, в общей численности инвалидов в Удмуртской Республике, имеющих такие рекомендации в индивидуальной программе реабилитации или абилитации (взрослые) – 72,9%;</w:t>
            </w:r>
          </w:p>
          <w:p w:rsidR="00436CE0" w:rsidRPr="006D013C" w:rsidRDefault="00436CE0" w:rsidP="00436CE0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39.2.2. доля инвалидов, в отношении которых осуществлялись мероприятия по реабилитации и (или) абилитации, в общей численности инвалидов в Удмуртской Республике, имеющих такие рекомендации в индивидуальной программе реабилитации или абилитации (дети) – 74,8%;</w:t>
            </w:r>
          </w:p>
          <w:p w:rsidR="00436CE0" w:rsidRPr="006D013C" w:rsidRDefault="00436CE0" w:rsidP="00436CE0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39.2.3. доля детей целевой группы, получивших услуги ранней помощи, в общем числе детей в Удмуртской Республике, нуждающихся в получении таких услуг – 100%;</w:t>
            </w:r>
          </w:p>
          <w:p w:rsidR="009F795D" w:rsidRPr="006D013C" w:rsidRDefault="00436CE0" w:rsidP="00436CE0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39.2.4. число инвалидов, получающих услуги в рамках сопровождаемого проживания – 19 чел.</w:t>
            </w:r>
          </w:p>
        </w:tc>
      </w:tr>
      <w:tr w:rsidR="009F795D" w:rsidRPr="006D013C" w:rsidTr="009F795D">
        <w:tc>
          <w:tcPr>
            <w:tcW w:w="849" w:type="dxa"/>
          </w:tcPr>
          <w:p w:rsidR="009F795D" w:rsidRPr="006D013C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 xml:space="preserve">39.2.03.02. Организация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социальной занятости инвалидов трудоспособного возраста</w:t>
            </w:r>
          </w:p>
        </w:tc>
        <w:tc>
          <w:tcPr>
            <w:tcW w:w="2544" w:type="dxa"/>
          </w:tcPr>
          <w:p w:rsidR="009F795D" w:rsidRPr="006D013C" w:rsidRDefault="00462DE5" w:rsidP="001C62B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 xml:space="preserve">Министерство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социальной политики и труда Удмуртской 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 xml:space="preserve">Обеспечение самостоятельной и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комфортной жизни в привычной обстановке для граждан, страдающих психическими расстройствами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6D013C" w:rsidRDefault="00436CE0" w:rsidP="001C62B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 xml:space="preserve">39.2.5 доля занятых инвалидов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 xml:space="preserve">трудоспособного возраста в общей численности инвалидов трудоспособного возраста в Удмуртской Республике – 42,3% </w:t>
            </w:r>
          </w:p>
        </w:tc>
      </w:tr>
      <w:tr w:rsidR="009F795D" w:rsidRPr="006D013C" w:rsidTr="009F795D">
        <w:tc>
          <w:tcPr>
            <w:tcW w:w="849" w:type="dxa"/>
          </w:tcPr>
          <w:p w:rsidR="009F795D" w:rsidRPr="006D013C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39.2.03.03. Формирование и ведение реестра реабилитационных, абилитационных мероприятий, услуг сопровождения, а также организаций, предоставляющих указанные услуги инвалидам, в том числе детям-инвалидам</w:t>
            </w:r>
          </w:p>
        </w:tc>
        <w:tc>
          <w:tcPr>
            <w:tcW w:w="2544" w:type="dxa"/>
          </w:tcPr>
          <w:p w:rsidR="009F795D" w:rsidRPr="006D013C" w:rsidRDefault="00462DE5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Министерство социальной политики и труда Удмуртской Республики</w:t>
            </w:r>
            <w:r w:rsidR="009F795D" w:rsidRPr="006D013C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9F795D" w:rsidRPr="006D013C">
              <w:rPr>
                <w:rFonts w:ascii="Times New Roman" w:hAnsi="Times New Roman" w:cs="Times New Roman"/>
                <w:szCs w:val="22"/>
              </w:rPr>
              <w:br/>
            </w:r>
            <w:r w:rsidRPr="006D013C">
              <w:rPr>
                <w:rFonts w:ascii="Times New Roman" w:hAnsi="Times New Roman" w:cs="Times New Roman"/>
                <w:szCs w:val="22"/>
              </w:rPr>
              <w:t>Министерство образования и науки Удмуртской Республики</w:t>
            </w:r>
            <w:r w:rsidR="009F795D" w:rsidRPr="006D013C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9F795D" w:rsidRPr="006D013C">
              <w:rPr>
                <w:rFonts w:ascii="Times New Roman" w:hAnsi="Times New Roman" w:cs="Times New Roman"/>
                <w:szCs w:val="22"/>
              </w:rPr>
              <w:br/>
            </w:r>
            <w:r w:rsidRPr="006D013C">
              <w:rPr>
                <w:rFonts w:ascii="Times New Roman" w:hAnsi="Times New Roman" w:cs="Times New Roman"/>
                <w:szCs w:val="22"/>
              </w:rPr>
              <w:t>Министерство здравоохранения Удмуртской 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>;</w:t>
            </w:r>
          </w:p>
          <w:p w:rsidR="00106EC3" w:rsidRPr="006D013C" w:rsidRDefault="00462DE5" w:rsidP="00106EC3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Министерство по физической культуре, спорту и молодежной политике Удмуртской 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>;</w:t>
            </w:r>
          </w:p>
          <w:p w:rsidR="00106EC3" w:rsidRPr="006D013C" w:rsidRDefault="00462DE5" w:rsidP="00106EC3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Министерство культуры Удмуртской 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Создание реестра реабилитационных, абилитационных мероприятий, услуг сопровождения, а также организаций, предоставляющих указанные услуги инвалидам, в том числе детям-инвалидам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Наличие реестра реабилитационных, абилитационных мероприятий, услуг сопровождения, а также организаций, предоставляющих указанные услуги инвалидам, в том числе детям-инвалидам</w:t>
            </w:r>
          </w:p>
        </w:tc>
      </w:tr>
      <w:tr w:rsidR="009F795D" w:rsidRPr="006D013C" w:rsidTr="009F795D">
        <w:tc>
          <w:tcPr>
            <w:tcW w:w="849" w:type="dxa"/>
          </w:tcPr>
          <w:p w:rsidR="009F795D" w:rsidRPr="006D013C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39.2.03.05. Организация и проведение мониторинга развития системы ранней помощи</w:t>
            </w:r>
          </w:p>
        </w:tc>
        <w:tc>
          <w:tcPr>
            <w:tcW w:w="2544" w:type="dxa"/>
          </w:tcPr>
          <w:p w:rsidR="009F795D" w:rsidRPr="006D013C" w:rsidRDefault="00462DE5" w:rsidP="003F1C90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Министерство социальной политики и труда Удмуртской 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>;</w:t>
            </w:r>
          </w:p>
          <w:p w:rsidR="00106EC3" w:rsidRPr="006D013C" w:rsidRDefault="00462DE5" w:rsidP="00106EC3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 xml:space="preserve">Министерство образования и науки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Удмуртской 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br/>
            </w:r>
            <w:r w:rsidRPr="006D013C">
              <w:rPr>
                <w:rFonts w:ascii="Times New Roman" w:hAnsi="Times New Roman" w:cs="Times New Roman"/>
                <w:szCs w:val="22"/>
              </w:rPr>
              <w:t>Министерство здравоохранения Удмуртской 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EA5316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 xml:space="preserve">Определение потребности в услугах ранней помощи в Удмуртской Республике. Получение данных, характеризующих состояние системы ранней помощи.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Проведение оценки эффективности принимаемых мер по формированию системы ранней помощи</w:t>
            </w:r>
            <w:r w:rsidR="00EA5316" w:rsidRPr="006D013C">
              <w:rPr>
                <w:rFonts w:ascii="Times New Roman" w:hAnsi="Times New Roman" w:cs="Times New Roman"/>
                <w:szCs w:val="22"/>
              </w:rPr>
              <w:t>.</w:t>
            </w:r>
            <w:r w:rsidRPr="006D013C">
              <w:rPr>
                <w:rFonts w:ascii="Times New Roman" w:hAnsi="Times New Roman" w:cs="Times New Roman"/>
                <w:szCs w:val="22"/>
              </w:rPr>
              <w:t xml:space="preserve"> Оценка деятельности действующих служб раненый помощи, выявление проблем и путей их решения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E669E7" w:rsidRPr="006D013C" w:rsidRDefault="00E669E7" w:rsidP="00E669E7">
            <w:pPr>
              <w:pStyle w:val="ConsPlusNormal"/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lastRenderedPageBreak/>
              <w:t>39.2.3. доля детей целевой группы, получивших услуги ранней помощи, в общем числе детей в Удмуртской Республике, нуждающихся в получении таких услуг – 100%;</w:t>
            </w:r>
          </w:p>
          <w:p w:rsidR="009F795D" w:rsidRPr="006D013C" w:rsidRDefault="00E669E7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 xml:space="preserve">39.2.10. доля семей в Удмуртской Республике, включенных в программы ранней помощи, удовлетворенных качеством услуг ранней помощи – 99% </w:t>
            </w:r>
          </w:p>
        </w:tc>
      </w:tr>
      <w:tr w:rsidR="009F795D" w:rsidRPr="006D013C" w:rsidTr="009F795D">
        <w:tc>
          <w:tcPr>
            <w:tcW w:w="849" w:type="dxa"/>
          </w:tcPr>
          <w:p w:rsidR="009F795D" w:rsidRPr="006D013C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39.2.03.06. Организация своевременного выявления детей с ограниченными возможностями здоровья, детей с риском развития инвалидности, организация оказания ранней помощи и сопровождения</w:t>
            </w:r>
          </w:p>
        </w:tc>
        <w:tc>
          <w:tcPr>
            <w:tcW w:w="2544" w:type="dxa"/>
          </w:tcPr>
          <w:p w:rsidR="009F795D" w:rsidRPr="006D013C" w:rsidRDefault="00462DE5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Министерство социальной политики и труда Удмуртской Республики</w:t>
            </w:r>
            <w:r w:rsidR="009F795D" w:rsidRPr="006D013C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9F795D" w:rsidRPr="006D013C">
              <w:rPr>
                <w:rFonts w:ascii="Times New Roman" w:hAnsi="Times New Roman" w:cs="Times New Roman"/>
                <w:szCs w:val="22"/>
              </w:rPr>
              <w:br/>
            </w:r>
            <w:r w:rsidRPr="006D013C">
              <w:rPr>
                <w:rFonts w:ascii="Times New Roman" w:hAnsi="Times New Roman" w:cs="Times New Roman"/>
                <w:szCs w:val="22"/>
              </w:rPr>
              <w:t>Министерство образования и науки Удмуртской Республики</w:t>
            </w:r>
            <w:r w:rsidR="009F795D" w:rsidRPr="006D013C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9F795D" w:rsidRPr="006D013C">
              <w:rPr>
                <w:rFonts w:ascii="Times New Roman" w:hAnsi="Times New Roman" w:cs="Times New Roman"/>
                <w:szCs w:val="22"/>
              </w:rPr>
              <w:br/>
            </w:r>
            <w:r w:rsidRPr="006D013C">
              <w:rPr>
                <w:rFonts w:ascii="Times New Roman" w:hAnsi="Times New Roman" w:cs="Times New Roman"/>
                <w:szCs w:val="22"/>
              </w:rPr>
              <w:t>Министерство здравоохранения Удмуртской 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 xml:space="preserve">Создание условий для своевременного выявления детей с ограниченными возможностями здоровья и детей с риском развития инвалидности, оказания им необходимой помощи 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6D013C" w:rsidRDefault="00710259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У</w:t>
            </w:r>
            <w:bookmarkStart w:id="0" w:name="_GoBack"/>
            <w:bookmarkEnd w:id="0"/>
            <w:r w:rsidR="0047218F" w:rsidRPr="006D013C">
              <w:rPr>
                <w:rFonts w:ascii="Times New Roman" w:hAnsi="Times New Roman" w:cs="Times New Roman"/>
                <w:szCs w:val="22"/>
              </w:rPr>
              <w:t>величение количества служб (кабинетов) ранней помощи</w:t>
            </w:r>
          </w:p>
        </w:tc>
      </w:tr>
      <w:tr w:rsidR="009F795D" w:rsidRPr="006D013C" w:rsidTr="009F795D">
        <w:tc>
          <w:tcPr>
            <w:tcW w:w="849" w:type="dxa"/>
          </w:tcPr>
          <w:p w:rsidR="009F795D" w:rsidRPr="006D013C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39.2.03.07. Мониторинг нуждаемости граждан, страдающих психическими расстройствами, в сопровождаемом проживании</w:t>
            </w:r>
          </w:p>
        </w:tc>
        <w:tc>
          <w:tcPr>
            <w:tcW w:w="2544" w:type="dxa"/>
          </w:tcPr>
          <w:p w:rsidR="009F795D" w:rsidRPr="006D013C" w:rsidRDefault="00462DE5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Министерство социальной политики и труда Удмуртской 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>;</w:t>
            </w:r>
          </w:p>
          <w:p w:rsidR="00106EC3" w:rsidRPr="006D013C" w:rsidRDefault="00462DE5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Министерство здравоохранения Удмуртской 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Определение нуждаемости граждан, страдающих психическими расстройствами, в сопровождаемом проживании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6D013C" w:rsidRDefault="0047218F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Проведение мониторинга среди граждан, страдающих психическими расстройствами, обращавшихся или проживающих в организациях социального обслуживания, в нуждаемости в сопровождаемом проживании</w:t>
            </w:r>
          </w:p>
        </w:tc>
      </w:tr>
      <w:tr w:rsidR="009F795D" w:rsidRPr="006D013C" w:rsidTr="009F795D">
        <w:tc>
          <w:tcPr>
            <w:tcW w:w="849" w:type="dxa"/>
          </w:tcPr>
          <w:p w:rsidR="009F795D" w:rsidRPr="006D013C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6D013C" w:rsidRDefault="009F795D" w:rsidP="001E5807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 xml:space="preserve">39.2.03.08. Организация сопровождаемого проживания инвалидов, включая организацию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дневной занятости и трудовой деятельности, социализацию инвалидов с ментальными нарушениями и психическими расстройствами</w:t>
            </w:r>
          </w:p>
        </w:tc>
        <w:tc>
          <w:tcPr>
            <w:tcW w:w="2544" w:type="dxa"/>
          </w:tcPr>
          <w:p w:rsidR="009F795D" w:rsidRPr="006D013C" w:rsidRDefault="00462DE5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 xml:space="preserve">Министерство социальной политики и труда Удмуртской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 xml:space="preserve">Создание условий для сопровождаемого проживания граждан, страдающих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психическими расстройствами, в стационарных организациях социального обслуживания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6D013C" w:rsidRDefault="00161CC4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 xml:space="preserve">39.2.4. число инвалидов, получающих услуги в рамках сопровождаемого проживания – 19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чел.</w:t>
            </w:r>
          </w:p>
          <w:p w:rsidR="00D23CE1" w:rsidRPr="006D013C" w:rsidRDefault="00D23CE1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i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39.2.5. доля занятых инвалидов трудоспособного возраста в общей численности инвалидов трудоспособного возраста в Удмуртской Республике – 42,3%;</w:t>
            </w:r>
          </w:p>
        </w:tc>
      </w:tr>
      <w:tr w:rsidR="009F795D" w:rsidRPr="006D013C" w:rsidTr="009F795D">
        <w:tc>
          <w:tcPr>
            <w:tcW w:w="849" w:type="dxa"/>
          </w:tcPr>
          <w:p w:rsidR="009F795D" w:rsidRPr="006D013C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39.2.03.09. Внедрение модели сопровождаемого проживания в комплексных центрах социального обслуживания Удмуртской Республики</w:t>
            </w:r>
          </w:p>
        </w:tc>
        <w:tc>
          <w:tcPr>
            <w:tcW w:w="2544" w:type="dxa"/>
          </w:tcPr>
          <w:p w:rsidR="009F795D" w:rsidRPr="006D013C" w:rsidRDefault="00462DE5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Министерство социальной политики и труда Удмуртской 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Увеличение количества граждан, страдающих психическими расстройствами, охваченных сопровождаемым проживанием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6D013C" w:rsidRDefault="00161CC4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39.2.4. число инвалидов, получающих услуги в рамках сопровождаемого проживания – 19 чел.</w:t>
            </w:r>
          </w:p>
        </w:tc>
      </w:tr>
      <w:tr w:rsidR="009F795D" w:rsidRPr="006D013C" w:rsidTr="009F795D">
        <w:tc>
          <w:tcPr>
            <w:tcW w:w="849" w:type="dxa"/>
          </w:tcPr>
          <w:p w:rsidR="009F795D" w:rsidRPr="006D013C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39.2.04. Формирование условий для повышения уровня профессионального развития и занятости, включая сопровождаемое содействие занятости, инвалидов, в том числе детей-инвалидов, в Удмуртской Республике</w:t>
            </w:r>
          </w:p>
        </w:tc>
        <w:tc>
          <w:tcPr>
            <w:tcW w:w="2544" w:type="dxa"/>
          </w:tcPr>
          <w:p w:rsidR="00106EC3" w:rsidRPr="006D013C" w:rsidRDefault="00462DE5" w:rsidP="003F1C90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Министерство социальной политики и труда Удмуртской 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>;</w:t>
            </w:r>
          </w:p>
          <w:p w:rsidR="009F795D" w:rsidRPr="006D013C" w:rsidRDefault="00462DE5" w:rsidP="003F1C90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Министерство образования и науки Удмуртской 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 xml:space="preserve">Увеличение доли трудоустроенных инвалидов 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39.2.5. доля занятых инвалидов трудоспособного возраста в общей численности инвалидов трудоспособного возраста в Удмуртской Республике – 42,3%;</w:t>
            </w:r>
          </w:p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39.2.6. доля инвалидов, принятых на обучение по образовательным программам среднего профессионального образования (по отношению к значению показателя предыдущего года) – 109%;</w:t>
            </w:r>
          </w:p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 xml:space="preserve">39.2.7. доля студентов из числа инвалидов, обучавшихся по образовательным программам среднего профессионального образования, выбывших по причине академической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неуспеваемости – 7%</w:t>
            </w:r>
          </w:p>
        </w:tc>
      </w:tr>
      <w:tr w:rsidR="009F795D" w:rsidRPr="006D013C" w:rsidTr="009F795D">
        <w:tc>
          <w:tcPr>
            <w:tcW w:w="849" w:type="dxa"/>
          </w:tcPr>
          <w:p w:rsidR="009F795D" w:rsidRPr="006D013C" w:rsidRDefault="009F795D" w:rsidP="008C1D60">
            <w:pPr>
              <w:pStyle w:val="ConsPlusNormal"/>
              <w:numPr>
                <w:ilvl w:val="0"/>
                <w:numId w:val="1"/>
              </w:numPr>
              <w:tabs>
                <w:tab w:val="left" w:pos="34"/>
                <w:tab w:val="left" w:pos="6078"/>
              </w:tabs>
              <w:ind w:hanging="720"/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39.2.04.01. Организация сопровождаемого содействия занятости инвалидов с учетом стойких нарушений функций организма и ограничений жизнедеятельности</w:t>
            </w:r>
          </w:p>
        </w:tc>
        <w:tc>
          <w:tcPr>
            <w:tcW w:w="2544" w:type="dxa"/>
          </w:tcPr>
          <w:p w:rsidR="00106EC3" w:rsidRPr="006D013C" w:rsidRDefault="00462DE5" w:rsidP="003F1C90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Министерство социальной политики и труда Удмуртской 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>;</w:t>
            </w:r>
          </w:p>
          <w:p w:rsidR="009F795D" w:rsidRPr="006D013C" w:rsidRDefault="00462DE5" w:rsidP="003F1C90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Министерство образования и науки Удмуртской 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Повышение уровня профессионального развития и занятости, включая сопровождаемое содействие занятости, инвалидов, в том числе детей-инвалидов, в Удмуртской Республике</w:t>
            </w:r>
          </w:p>
        </w:tc>
        <w:tc>
          <w:tcPr>
            <w:tcW w:w="3549" w:type="dxa"/>
            <w:tcBorders>
              <w:right w:val="single" w:sz="4" w:space="0" w:color="auto"/>
            </w:tcBorders>
          </w:tcPr>
          <w:p w:rsidR="00852866" w:rsidRPr="006D013C" w:rsidRDefault="00852866" w:rsidP="00852866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39.2.6. доля инвалидов, принятых на обучение по образовательным программам среднего профессионального образования (по отношению к значению показателя предыдущего года) – 109%;</w:t>
            </w:r>
          </w:p>
          <w:p w:rsidR="009F795D" w:rsidRPr="006D013C" w:rsidRDefault="00852866" w:rsidP="00852866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39.2.7. доля студентов из числа инвалидов, обучавшихся по образовательным программам среднего профессионального образования, выбывших по причине академической неуспеваемости – 7%</w:t>
            </w:r>
          </w:p>
        </w:tc>
      </w:tr>
      <w:tr w:rsidR="009F795D" w:rsidRPr="006D013C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6D013C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39.2.04.02. Организация взаимодействия федеральных государственных учреждений медико-социальной экспертизы, органов службы занятости и органов социальной защиты населения по трудоустройству инвалидов</w:t>
            </w:r>
          </w:p>
        </w:tc>
        <w:tc>
          <w:tcPr>
            <w:tcW w:w="2544" w:type="dxa"/>
          </w:tcPr>
          <w:p w:rsidR="009F795D" w:rsidRPr="006D013C" w:rsidRDefault="00462DE5" w:rsidP="003F1C90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Министерство социальной политики и труда Удмуртской 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Повышение уровня профессионального развития и занятости, включая сопровождаемое содействие занятости, инвалидов, в том числе детей-инвалидов, в Удмуртской Республике</w:t>
            </w:r>
          </w:p>
        </w:tc>
        <w:tc>
          <w:tcPr>
            <w:tcW w:w="3549" w:type="dxa"/>
          </w:tcPr>
          <w:p w:rsidR="00852866" w:rsidRPr="006D013C" w:rsidRDefault="00852866" w:rsidP="00852866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39.2.5. доля занятых инвалидов трудоспособного возраста в общей численности инвалидов трудоспособного возраста в Удмуртской Республике – 42,3%;</w:t>
            </w:r>
          </w:p>
          <w:p w:rsidR="009F795D" w:rsidRPr="006D013C" w:rsidRDefault="009F795D" w:rsidP="00F530E9">
            <w:pPr>
              <w:rPr>
                <w:rFonts w:ascii="Times New Roman" w:hAnsi="Times New Roman"/>
              </w:rPr>
            </w:pPr>
          </w:p>
        </w:tc>
      </w:tr>
      <w:tr w:rsidR="009F795D" w:rsidRPr="006D013C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6D013C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 xml:space="preserve">39.2.05. Формирование и поддержание в актуальном состоянии нормативной правовой и методической базы по организации системы комплексной реабилитации и абилитации </w:t>
            </w:r>
            <w:r w:rsidRPr="006D013C">
              <w:rPr>
                <w:rFonts w:ascii="Times New Roman" w:hAnsi="Times New Roman"/>
              </w:rPr>
              <w:lastRenderedPageBreak/>
              <w:t>инвалидов, в том числе детей-инвалидов, а также ранней помощи, сопровождаемого проживания инвалидов в Удмуртской Республике</w:t>
            </w:r>
          </w:p>
        </w:tc>
        <w:tc>
          <w:tcPr>
            <w:tcW w:w="2544" w:type="dxa"/>
          </w:tcPr>
          <w:p w:rsidR="009F795D" w:rsidRPr="006D013C" w:rsidRDefault="00462DE5" w:rsidP="003F1C90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lastRenderedPageBreak/>
              <w:t>Министерство социальной политики и труда Удмуртской Республики</w:t>
            </w:r>
            <w:r w:rsidR="00106EC3" w:rsidRPr="006D013C">
              <w:rPr>
                <w:rFonts w:ascii="Times New Roman" w:hAnsi="Times New Roman"/>
              </w:rPr>
              <w:t>;</w:t>
            </w:r>
          </w:p>
          <w:p w:rsidR="00106EC3" w:rsidRPr="006D013C" w:rsidRDefault="00462DE5" w:rsidP="00106EC3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 xml:space="preserve">Министерство образования и науки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Удмуртской 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br/>
            </w:r>
            <w:r w:rsidRPr="006D013C">
              <w:rPr>
                <w:rFonts w:ascii="Times New Roman" w:hAnsi="Times New Roman" w:cs="Times New Roman"/>
                <w:szCs w:val="22"/>
              </w:rPr>
              <w:t>Министерство здравоохранения Удмуртской 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>;</w:t>
            </w:r>
          </w:p>
          <w:p w:rsidR="00106EC3" w:rsidRPr="006D013C" w:rsidRDefault="00462DE5" w:rsidP="00106EC3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Министерство по физической культуре, спорту и молодежной политике Удмуртской 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>;</w:t>
            </w:r>
          </w:p>
          <w:p w:rsidR="00106EC3" w:rsidRPr="006D013C" w:rsidRDefault="00462DE5" w:rsidP="00106EC3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Министерство культуры Удмуртской 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lastRenderedPageBreak/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Увеличение доли реабилитационных организаций, подлежащих включению в систему комплексной реабилитации и абилитации инвалидов, в том числе детей-</w:t>
            </w:r>
            <w:r w:rsidRPr="006D013C">
              <w:rPr>
                <w:rFonts w:ascii="Times New Roman" w:hAnsi="Times New Roman"/>
              </w:rPr>
              <w:lastRenderedPageBreak/>
              <w:t>инвалидов, в Удмуртской Республике</w:t>
            </w:r>
          </w:p>
        </w:tc>
        <w:tc>
          <w:tcPr>
            <w:tcW w:w="3549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lastRenderedPageBreak/>
              <w:t xml:space="preserve">39.2.8. доля реабилитационных организаций, подлежащих включению в систему комплексной реабилитации и абилитации инвалидов, в том числе детей-инвалидов, в </w:t>
            </w:r>
            <w:r w:rsidRPr="006D013C">
              <w:rPr>
                <w:rFonts w:ascii="Times New Roman" w:hAnsi="Times New Roman"/>
              </w:rPr>
              <w:lastRenderedPageBreak/>
              <w:t>Удмуртской Республике, в общем числе реабилитационных организаций, расположенных на территории Удмуртской Республики – 66%</w:t>
            </w:r>
          </w:p>
        </w:tc>
      </w:tr>
      <w:tr w:rsidR="009F795D" w:rsidRPr="006D013C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6D013C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39.2.05.01. Мониторинг действующих нормативных правовых актов по организации системы комплексной реабилитации и абилитации инвалидов, в том числе детей-инвалидов, системы ранней помощи, сопровождаемого проживания инвалидов, подготовка предложений по разработке дополнительных документов</w:t>
            </w:r>
          </w:p>
        </w:tc>
        <w:tc>
          <w:tcPr>
            <w:tcW w:w="2544" w:type="dxa"/>
          </w:tcPr>
          <w:p w:rsidR="00106EC3" w:rsidRPr="006D013C" w:rsidRDefault="00462DE5" w:rsidP="00106EC3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/>
              </w:rPr>
              <w:t>Министерство социальной политики и труда Удмуртской Республики</w:t>
            </w:r>
            <w:r w:rsidR="009F795D" w:rsidRPr="006D013C">
              <w:rPr>
                <w:rFonts w:ascii="Times New Roman" w:hAnsi="Times New Roman"/>
              </w:rPr>
              <w:t xml:space="preserve">, </w:t>
            </w:r>
            <w:r w:rsidR="009F795D" w:rsidRPr="006D013C">
              <w:rPr>
                <w:rFonts w:ascii="Times New Roman" w:hAnsi="Times New Roman"/>
              </w:rPr>
              <w:br/>
            </w:r>
            <w:r w:rsidRPr="006D013C">
              <w:rPr>
                <w:rFonts w:ascii="Times New Roman" w:hAnsi="Times New Roman" w:cs="Times New Roman"/>
                <w:szCs w:val="22"/>
              </w:rPr>
              <w:t>Министерство образования и науки Удмуртской 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br/>
            </w:r>
            <w:r w:rsidRPr="006D013C">
              <w:rPr>
                <w:rFonts w:ascii="Times New Roman" w:hAnsi="Times New Roman" w:cs="Times New Roman"/>
                <w:szCs w:val="22"/>
              </w:rPr>
              <w:t>Министерство здравоохранения Удмуртской 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>;</w:t>
            </w:r>
          </w:p>
          <w:p w:rsidR="00106EC3" w:rsidRPr="006D013C" w:rsidRDefault="00462DE5" w:rsidP="00106EC3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 xml:space="preserve">Министерство по физической культуре, спорту и молодежной политике Удмуртской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>;</w:t>
            </w:r>
          </w:p>
          <w:p w:rsidR="009F795D" w:rsidRPr="006D013C" w:rsidRDefault="00462DE5" w:rsidP="00106EC3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Министерство культуры Удмуртской 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lastRenderedPageBreak/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Подготовка реестра действующих нормативных правовых актов по организации системы комплексной реабилитации и абилитации инвалидов, в том числе детей-инвалидов в Удмуртской Республике, определение перечня необходимых к принятию ведомственных и межведомственных нормативных правовых актов</w:t>
            </w:r>
          </w:p>
        </w:tc>
        <w:tc>
          <w:tcPr>
            <w:tcW w:w="3549" w:type="dxa"/>
          </w:tcPr>
          <w:p w:rsidR="009F795D" w:rsidRPr="006D013C" w:rsidRDefault="009F795D" w:rsidP="003C6A73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Наличие реестра действующих нормативных правовых актов по организации системы комплексной реабилитации и абилитации инвалидов, в том числе детей-инвалидов в Удмуртской Республике, наличие перечня необходимых к принятию ведомственных и межведомственных нормативных правовых актов</w:t>
            </w:r>
          </w:p>
        </w:tc>
      </w:tr>
      <w:tr w:rsidR="009F795D" w:rsidRPr="006D013C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6D013C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39.2.05.02. Подготовка и принятие нормативных правовых актов по организации системы комплексной реабилитации и абилитации инвалидов, в том числе детей-инвалидов, системы ранней помощи, сопровождаемого проживания инвалидов в Удмуртской Республике</w:t>
            </w:r>
          </w:p>
        </w:tc>
        <w:tc>
          <w:tcPr>
            <w:tcW w:w="2544" w:type="dxa"/>
          </w:tcPr>
          <w:p w:rsidR="00106EC3" w:rsidRPr="006D013C" w:rsidRDefault="00462DE5" w:rsidP="00106EC3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/>
              </w:rPr>
              <w:t>Министерство социальной политики и труда Удмуртской Республики</w:t>
            </w:r>
            <w:r w:rsidR="009F795D" w:rsidRPr="006D013C">
              <w:rPr>
                <w:rFonts w:ascii="Times New Roman" w:hAnsi="Times New Roman"/>
              </w:rPr>
              <w:t xml:space="preserve">, </w:t>
            </w:r>
            <w:r w:rsidR="009F795D" w:rsidRPr="006D013C">
              <w:rPr>
                <w:rFonts w:ascii="Times New Roman" w:hAnsi="Times New Roman"/>
              </w:rPr>
              <w:br/>
            </w:r>
            <w:r w:rsidRPr="006D013C">
              <w:rPr>
                <w:rFonts w:ascii="Times New Roman" w:hAnsi="Times New Roman" w:cs="Times New Roman"/>
                <w:szCs w:val="22"/>
              </w:rPr>
              <w:t>Министерство образования и науки Удмуртской 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br/>
            </w:r>
            <w:r w:rsidRPr="006D013C">
              <w:rPr>
                <w:rFonts w:ascii="Times New Roman" w:hAnsi="Times New Roman" w:cs="Times New Roman"/>
                <w:szCs w:val="22"/>
              </w:rPr>
              <w:t>Министерство здравоохранения Удмуртской 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>;</w:t>
            </w:r>
          </w:p>
          <w:p w:rsidR="00106EC3" w:rsidRPr="006D013C" w:rsidRDefault="00462DE5" w:rsidP="00106EC3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Министерство по физической культуре, спорту и молодежной политике Удмуртской 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>;</w:t>
            </w:r>
          </w:p>
          <w:p w:rsidR="009F795D" w:rsidRPr="006D013C" w:rsidRDefault="00462DE5" w:rsidP="00106EC3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Министерство культуры Удмуртской 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9113CB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Формирование нормативной правовой базы по организации системы комплексной реабилитации и абилитации инвалидов, в том числе детей-</w:t>
            </w:r>
            <w:r w:rsidR="00316E05" w:rsidRPr="006D013C">
              <w:rPr>
                <w:rFonts w:ascii="Times New Roman" w:hAnsi="Times New Roman"/>
              </w:rPr>
              <w:t>инвалидов</w:t>
            </w:r>
            <w:r w:rsidRPr="006D013C">
              <w:rPr>
                <w:rFonts w:ascii="Times New Roman" w:hAnsi="Times New Roman"/>
              </w:rPr>
              <w:t xml:space="preserve"> в Удмуртской Республике</w:t>
            </w:r>
          </w:p>
        </w:tc>
        <w:tc>
          <w:tcPr>
            <w:tcW w:w="3549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Наличие принятых нормативных правовых актов по организации системы комплексной реабилитации и абилитации инвалидов, в том числе детей-инвалдиов в Удмуртской Республике</w:t>
            </w:r>
          </w:p>
        </w:tc>
      </w:tr>
      <w:tr w:rsidR="009F795D" w:rsidRPr="006D013C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6D013C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 xml:space="preserve">39.2.06. Формирование условий для развития системы комплексной реабилитации и абилитации инвалидов, в том числе детей-инвалидов, а также ранней помощи, сопровождаемого проживания инвалидов в субъекте </w:t>
            </w:r>
            <w:r w:rsidRPr="006D013C">
              <w:rPr>
                <w:rFonts w:ascii="Times New Roman" w:hAnsi="Times New Roman"/>
              </w:rPr>
              <w:lastRenderedPageBreak/>
              <w:t>Российской Федерации</w:t>
            </w:r>
          </w:p>
        </w:tc>
        <w:tc>
          <w:tcPr>
            <w:tcW w:w="2544" w:type="dxa"/>
          </w:tcPr>
          <w:p w:rsidR="009F795D" w:rsidRPr="006D013C" w:rsidRDefault="00462DE5" w:rsidP="003F1C90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lastRenderedPageBreak/>
              <w:t>Министерство социальной политики и труда Удмуртской Республики</w:t>
            </w:r>
            <w:r w:rsidR="00106EC3" w:rsidRPr="006D013C">
              <w:rPr>
                <w:rFonts w:ascii="Times New Roman" w:hAnsi="Times New Roman"/>
              </w:rPr>
              <w:t>;</w:t>
            </w:r>
          </w:p>
          <w:p w:rsidR="00106EC3" w:rsidRPr="006D013C" w:rsidRDefault="00462DE5" w:rsidP="00106EC3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 xml:space="preserve">Министерство образования и науки Удмуртской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 xml:space="preserve">, 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br/>
            </w:r>
            <w:r w:rsidRPr="006D013C">
              <w:rPr>
                <w:rFonts w:ascii="Times New Roman" w:hAnsi="Times New Roman" w:cs="Times New Roman"/>
                <w:szCs w:val="22"/>
              </w:rPr>
              <w:t>Министерство здравоохранения Удмуртской 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>;</w:t>
            </w:r>
          </w:p>
          <w:p w:rsidR="00106EC3" w:rsidRPr="006D013C" w:rsidRDefault="00462DE5" w:rsidP="00106EC3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Министерство по физической культуре, спорту и молодежной политике Удмуртской Республики</w:t>
            </w:r>
            <w:r w:rsidR="00106EC3" w:rsidRPr="006D013C">
              <w:rPr>
                <w:rFonts w:ascii="Times New Roman" w:hAnsi="Times New Roman" w:cs="Times New Roman"/>
                <w:szCs w:val="22"/>
              </w:rPr>
              <w:t>;</w:t>
            </w:r>
          </w:p>
          <w:p w:rsidR="00106EC3" w:rsidRPr="006D013C" w:rsidRDefault="00462DE5" w:rsidP="00106EC3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Министерство культуры Удмуртской 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lastRenderedPageBreak/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Повышение доступности и качества реабилитационных и абилитационных услуг, создание и развитие системы комплексной реабилитации и абилитации инвалидов, в том числе детей-инвалидов</w:t>
            </w:r>
          </w:p>
        </w:tc>
        <w:tc>
          <w:tcPr>
            <w:tcW w:w="3549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 xml:space="preserve">39.0.2.доля инвалидов, в отношении которых осуществлялись мероприятия по реабилитации и (или) абилитации, в общей численности инвалидов в Удмуртской Республике, имеющих такие рекомендации в </w:t>
            </w:r>
            <w:r w:rsidRPr="006D013C">
              <w:rPr>
                <w:rFonts w:ascii="Times New Roman" w:hAnsi="Times New Roman"/>
              </w:rPr>
              <w:lastRenderedPageBreak/>
              <w:t>индивидуальной программе реабилитации или абилитации (взрослые) – 72,9%</w:t>
            </w:r>
          </w:p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39.0.3. доля инвалидов, в отношении которых осуществлялись мероприятия по реабилитации и (или) абилитации, в общей численности инвалидов в Удмуртской Республике, имеющих такие рекомендации в индивидуальной программе реабилитации или абилитации (дети) – 74,8%</w:t>
            </w:r>
          </w:p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39.2.10. доля семей в Удмуртской Республике, включенных в программы ранней помощи, удовлетворенных качеством услуг ранней помощи – 100%</w:t>
            </w:r>
          </w:p>
        </w:tc>
      </w:tr>
      <w:tr w:rsidR="009F795D" w:rsidRPr="006D013C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6D013C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39.2.06.01. Организация работы центров проката технических средств реабилитации для инвалидов, в том числе для детей-инвалидов</w:t>
            </w:r>
          </w:p>
        </w:tc>
        <w:tc>
          <w:tcPr>
            <w:tcW w:w="2544" w:type="dxa"/>
          </w:tcPr>
          <w:p w:rsidR="009F795D" w:rsidRPr="006D013C" w:rsidRDefault="00462DE5" w:rsidP="003F1C90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Министерство социальной политики и труда Удмуртской 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6256AB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Предоставление услуг проката реабилитационного оборудования семьям с детьми-инвалидами раннего возраста на базе АУ СО УР «Республиканский реабилитационный центр для детей и подростков с ограниченными возможностями»</w:t>
            </w:r>
          </w:p>
        </w:tc>
        <w:tc>
          <w:tcPr>
            <w:tcW w:w="3549" w:type="dxa"/>
          </w:tcPr>
          <w:p w:rsidR="0025658A" w:rsidRPr="006D013C" w:rsidRDefault="0025658A" w:rsidP="0025658A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 xml:space="preserve">39.2.1 доля инвалидов, в отношении которых осуществлялись мероприятия по реабилитации и (или) абилитации, в общей численности инвалидов в Удмуртской Республике, имеющих такие рекомендации в индивидуальной программе реабилитации и (или) абилитации, в общей численности инвалидов в Удмуртской Республике, имеющих </w:t>
            </w:r>
            <w:r w:rsidRPr="006D013C">
              <w:rPr>
                <w:rFonts w:ascii="Times New Roman" w:hAnsi="Times New Roman"/>
              </w:rPr>
              <w:lastRenderedPageBreak/>
              <w:t>такие рекомендации в индивидуальной программе реабилитации или абилитации (взрослые) – 72,9%;</w:t>
            </w:r>
          </w:p>
          <w:p w:rsidR="0025658A" w:rsidRPr="006D013C" w:rsidRDefault="0025658A" w:rsidP="0025658A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39.2.2. доля инвалидов, в отношении которых осуществлялись мероприятия по реабилитации и (или) абилитации, в общей численности инвалидов в Удмуртской Республике, имеющих такие рекомендации в индивидуальной программе реабилитации или абилитации (дети) – 74,8%;</w:t>
            </w:r>
          </w:p>
          <w:p w:rsidR="009F795D" w:rsidRPr="006D013C" w:rsidRDefault="009F795D" w:rsidP="00F530E9">
            <w:pPr>
              <w:rPr>
                <w:rFonts w:ascii="Times New Roman" w:hAnsi="Times New Roman"/>
              </w:rPr>
            </w:pPr>
          </w:p>
        </w:tc>
      </w:tr>
      <w:tr w:rsidR="009F795D" w:rsidRPr="006D013C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6D013C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39.2.06.02. Обучение инвалидов, в том числе детей-инвалидов, и членов их семей навыкам ухода, подбору и пользованию техническими средствами реабилитации, реабилитационным навыкам, в том числе обучение слепоглухих инвалидов пользованию вспомогательными средствами для коммуникации и информации</w:t>
            </w:r>
          </w:p>
        </w:tc>
        <w:tc>
          <w:tcPr>
            <w:tcW w:w="2544" w:type="dxa"/>
          </w:tcPr>
          <w:p w:rsidR="009F795D" w:rsidRPr="006D013C" w:rsidRDefault="00462DE5" w:rsidP="003F1C90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Министерство социальной политики и труда Удмуртской 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 xml:space="preserve">Развитие и улучшение у инвалидов, в том числе детей-инвалидов и членов их семей, навыков ухода, подбора и пользования техническими средствами реабилитации, реабилитационных навыков </w:t>
            </w:r>
          </w:p>
        </w:tc>
        <w:tc>
          <w:tcPr>
            <w:tcW w:w="3549" w:type="dxa"/>
          </w:tcPr>
          <w:p w:rsidR="009F795D" w:rsidRPr="006D013C" w:rsidRDefault="002A0FC4" w:rsidP="002A0FC4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39.2.2. доля инвалидов, в отношении которых осуществлялись мероприятия по реабилитации и (или) абилитации, в общей численности инвалидов в Удмуртской Республике, имеющих такие рекомендации в индивидуальной программе реабилитации или абилитации (дети) – 74,8%;</w:t>
            </w:r>
          </w:p>
        </w:tc>
      </w:tr>
      <w:tr w:rsidR="009F795D" w:rsidRPr="006D013C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6D013C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 xml:space="preserve">39.2.06.03. Организация обучения (профессиональная переподготовка, повышение </w:t>
            </w:r>
            <w:r w:rsidRPr="006D013C">
              <w:rPr>
                <w:rFonts w:ascii="Times New Roman" w:hAnsi="Times New Roman"/>
              </w:rPr>
              <w:lastRenderedPageBreak/>
              <w:t xml:space="preserve">квалификации) специалистов, предоставляющих услуги реабилитации и абилитации инвалидов, в том числе детей-инвалидов, сопровождаемого проживания, ранней помощи  </w:t>
            </w:r>
          </w:p>
        </w:tc>
        <w:tc>
          <w:tcPr>
            <w:tcW w:w="2544" w:type="dxa"/>
          </w:tcPr>
          <w:p w:rsidR="009F795D" w:rsidRPr="006D013C" w:rsidRDefault="00462DE5" w:rsidP="003F1C90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lastRenderedPageBreak/>
              <w:t xml:space="preserve">Министерство социальной политики и труда Удмуртской </w:t>
            </w:r>
            <w:r w:rsidRPr="006D013C">
              <w:rPr>
                <w:rFonts w:ascii="Times New Roman" w:hAnsi="Times New Roman"/>
              </w:rPr>
              <w:lastRenderedPageBreak/>
              <w:t>Республики</w:t>
            </w:r>
            <w:r w:rsidR="009F795D" w:rsidRPr="006D013C">
              <w:rPr>
                <w:rFonts w:ascii="Times New Roman" w:hAnsi="Times New Roman"/>
              </w:rPr>
              <w:t xml:space="preserve">, </w:t>
            </w:r>
            <w:r w:rsidR="009F795D" w:rsidRPr="006D013C">
              <w:rPr>
                <w:rFonts w:ascii="Times New Roman" w:hAnsi="Times New Roman"/>
              </w:rPr>
              <w:br/>
            </w:r>
            <w:r w:rsidRPr="006D013C">
              <w:rPr>
                <w:rFonts w:ascii="Times New Roman" w:hAnsi="Times New Roman"/>
              </w:rPr>
              <w:t>Министерство здравоохранения Удмуртской 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lastRenderedPageBreak/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 xml:space="preserve">Повышение профессиональной компетентности и уровня квалификации специалистов, </w:t>
            </w:r>
            <w:r w:rsidRPr="006D013C">
              <w:rPr>
                <w:rFonts w:ascii="Times New Roman" w:hAnsi="Times New Roman"/>
              </w:rPr>
              <w:lastRenderedPageBreak/>
              <w:t>занимающихся вопросами социальной, профессиональной и медицинской реабилитации и абилитации инвалидов, в том числе детей-инвалидов, сопровождаемого проживания, ранней помощи</w:t>
            </w:r>
          </w:p>
        </w:tc>
        <w:tc>
          <w:tcPr>
            <w:tcW w:w="3549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lastRenderedPageBreak/>
              <w:t xml:space="preserve">39.2.9. доля специалистов в Удмуртской Республике, обеспечивающих оказание </w:t>
            </w:r>
            <w:r w:rsidRPr="006D013C">
              <w:rPr>
                <w:rFonts w:ascii="Times New Roman" w:hAnsi="Times New Roman"/>
              </w:rPr>
              <w:lastRenderedPageBreak/>
              <w:t>реабилитационных и (или) абилитационных мероприятий инвалидам, в том числе детям-инвалидам, прошедших обучение по программам повышения квалификации и профессиональной переподготовки специалистов, в том числе по применению методик по реабилитации и абилитации инвалидов, в общей численности таких специалистов в Удмуртской Республике – 100%</w:t>
            </w:r>
          </w:p>
        </w:tc>
      </w:tr>
      <w:tr w:rsidR="009F795D" w:rsidRPr="006D013C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6D013C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39.2.06.04. Оснащение организаций, осуществляющих социальную и профессиональную реабилитацию инвалидов, в том числе детей-инвалидов, реабилитационным оборудованием</w:t>
            </w:r>
          </w:p>
        </w:tc>
        <w:tc>
          <w:tcPr>
            <w:tcW w:w="2544" w:type="dxa"/>
          </w:tcPr>
          <w:p w:rsidR="009F795D" w:rsidRPr="006D013C" w:rsidRDefault="00462DE5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Министерство социальной политики и труда Удмуртской Республики</w:t>
            </w:r>
            <w:r w:rsidR="009F795D" w:rsidRPr="006D013C">
              <w:rPr>
                <w:rFonts w:ascii="Times New Roman" w:hAnsi="Times New Roman"/>
              </w:rPr>
              <w:t xml:space="preserve">, </w:t>
            </w:r>
            <w:r w:rsidR="009F795D" w:rsidRPr="006D013C">
              <w:rPr>
                <w:rFonts w:ascii="Times New Roman" w:hAnsi="Times New Roman"/>
              </w:rPr>
              <w:br/>
            </w:r>
            <w:r w:rsidRPr="006D013C">
              <w:rPr>
                <w:rFonts w:ascii="Times New Roman" w:hAnsi="Times New Roman"/>
              </w:rPr>
              <w:t>Министерство образования и науки Удмуртской Республики</w:t>
            </w:r>
            <w:r w:rsidR="009F795D" w:rsidRPr="006D013C">
              <w:rPr>
                <w:rFonts w:ascii="Times New Roman" w:hAnsi="Times New Roman"/>
              </w:rPr>
              <w:t xml:space="preserve">, </w:t>
            </w:r>
            <w:r w:rsidR="009F795D" w:rsidRPr="006D013C">
              <w:rPr>
                <w:rFonts w:ascii="Times New Roman" w:hAnsi="Times New Roman"/>
              </w:rPr>
              <w:br/>
            </w:r>
            <w:r w:rsidRPr="006D013C">
              <w:rPr>
                <w:rFonts w:ascii="Times New Roman" w:hAnsi="Times New Roman"/>
              </w:rPr>
              <w:t>Министерство здравоохранения Удмуртской 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 xml:space="preserve">Увеличение числа организаций, осуществляющих социальную и профессиональную реабилитацию инвалидов, в том числе детей-инвалидов, оснащенных специализированным оборудованием </w:t>
            </w:r>
          </w:p>
        </w:tc>
        <w:tc>
          <w:tcPr>
            <w:tcW w:w="3549" w:type="dxa"/>
          </w:tcPr>
          <w:p w:rsidR="00CF2E3E" w:rsidRPr="006D013C" w:rsidRDefault="00CF2E3E" w:rsidP="00CF2E3E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39.2.1 доля инвалидов, в отношении которых осуществлялись мероприятия по реабилитации и (или) абилитации, в общей численности инвалидов в Удмуртской Республике, имеющих такие рекомендации в индивидуальной программе реабилитации или абилитации (взрослые) – 72,9%;</w:t>
            </w:r>
          </w:p>
          <w:p w:rsidR="00CF2E3E" w:rsidRPr="006D013C" w:rsidRDefault="00CF2E3E" w:rsidP="00CF2E3E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 xml:space="preserve">39.2.2. доля инвалидов, в отношении которых осуществлялись мероприятия по реабилитации и (или) абилитации, в общей численности инвалидов в Удмуртской Республике, имеющих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такие рекомендации в индивидуальной программе реабилитации или абилитации (дети) – 74,8%;</w:t>
            </w:r>
          </w:p>
          <w:p w:rsidR="00CF2E3E" w:rsidRPr="006D013C" w:rsidRDefault="00CF2E3E" w:rsidP="00CF2E3E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39.2.3. доля детей целевой группы, получивших услуги ранней помощи, в общем числе детей в Удмуртской Республике, нуждающихся в получении таких услуг – 100%;</w:t>
            </w:r>
          </w:p>
          <w:p w:rsidR="009F795D" w:rsidRPr="006D013C" w:rsidRDefault="00CF2E3E" w:rsidP="00CF2E3E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39.2.4. Число инвалидов, получающих услуги в рамках сопровождаемого проживания – 19 чел.</w:t>
            </w:r>
          </w:p>
        </w:tc>
      </w:tr>
      <w:tr w:rsidR="009F795D" w:rsidRPr="006D013C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6D013C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39.2.06.05. Оснащение организаций оборудованием для социально-средовой и социально-бытовой реабилитации в условиях сопровождаемого проживания</w:t>
            </w:r>
          </w:p>
        </w:tc>
        <w:tc>
          <w:tcPr>
            <w:tcW w:w="2544" w:type="dxa"/>
          </w:tcPr>
          <w:p w:rsidR="009F795D" w:rsidRPr="006D013C" w:rsidRDefault="00462DE5" w:rsidP="003F1C90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Министерство социальной политики и труда Удмуртской 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 xml:space="preserve">Увеличение числа организаций, осуществляющих социально-средовую и социально-бытовую реабилитацию в условиях сопровождаемого проживания, оснащенных специализированным оборудованием </w:t>
            </w:r>
          </w:p>
        </w:tc>
        <w:tc>
          <w:tcPr>
            <w:tcW w:w="3549" w:type="dxa"/>
          </w:tcPr>
          <w:p w:rsidR="009F795D" w:rsidRPr="006D013C" w:rsidRDefault="009B3B34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39.2.4. Число инвалидов, получающих услуги в рамках сопровождаемого проживания – 19 чел.</w:t>
            </w:r>
          </w:p>
        </w:tc>
      </w:tr>
      <w:tr w:rsidR="009F795D" w:rsidRPr="006D013C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6D013C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 xml:space="preserve">39.2.06.06. Распространение среди населения информационных материалов по возможно более раннему выявлению признаков нарушения функций организма, в том числе психического, с целью оказания ранней помощи и </w:t>
            </w:r>
            <w:r w:rsidRPr="006D013C">
              <w:rPr>
                <w:rFonts w:ascii="Times New Roman" w:hAnsi="Times New Roman"/>
              </w:rPr>
              <w:lastRenderedPageBreak/>
              <w:t>профилактики инвалидности</w:t>
            </w:r>
          </w:p>
        </w:tc>
        <w:tc>
          <w:tcPr>
            <w:tcW w:w="2544" w:type="dxa"/>
          </w:tcPr>
          <w:p w:rsidR="009F795D" w:rsidRPr="006D013C" w:rsidRDefault="00462DE5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lastRenderedPageBreak/>
              <w:t>Министерство социальной политики и труда Удмуртской Республики</w:t>
            </w:r>
            <w:r w:rsidR="009F795D" w:rsidRPr="006D013C">
              <w:rPr>
                <w:rFonts w:ascii="Times New Roman" w:hAnsi="Times New Roman"/>
              </w:rPr>
              <w:t xml:space="preserve">, </w:t>
            </w:r>
            <w:r w:rsidR="009F795D" w:rsidRPr="006D013C">
              <w:rPr>
                <w:rFonts w:ascii="Times New Roman" w:hAnsi="Times New Roman"/>
              </w:rPr>
              <w:br/>
            </w:r>
            <w:r w:rsidRPr="006D013C">
              <w:rPr>
                <w:rFonts w:ascii="Times New Roman" w:hAnsi="Times New Roman"/>
              </w:rPr>
              <w:t xml:space="preserve">Министерство образования и науки Удмуртской </w:t>
            </w:r>
            <w:r w:rsidRPr="006D013C">
              <w:rPr>
                <w:rFonts w:ascii="Times New Roman" w:hAnsi="Times New Roman"/>
              </w:rPr>
              <w:lastRenderedPageBreak/>
              <w:t>Республики</w:t>
            </w:r>
            <w:r w:rsidR="009F795D" w:rsidRPr="006D013C">
              <w:rPr>
                <w:rFonts w:ascii="Times New Roman" w:hAnsi="Times New Roman"/>
              </w:rPr>
              <w:t xml:space="preserve">, </w:t>
            </w:r>
            <w:r w:rsidR="009F795D" w:rsidRPr="006D013C">
              <w:rPr>
                <w:rFonts w:ascii="Times New Roman" w:hAnsi="Times New Roman"/>
              </w:rPr>
              <w:br/>
            </w:r>
            <w:r w:rsidRPr="006D013C">
              <w:rPr>
                <w:rFonts w:ascii="Times New Roman" w:hAnsi="Times New Roman"/>
              </w:rPr>
              <w:t>Министерство здравоохранения Удмуртской Республики</w:t>
            </w:r>
            <w:r w:rsidR="009F795D" w:rsidRPr="006D013C">
              <w:rPr>
                <w:rFonts w:ascii="Times New Roman" w:hAnsi="Times New Roman"/>
              </w:rPr>
              <w:t xml:space="preserve"> во взаимодействии с ФКУ «ГБ МСЭ по Удмуртской Республике» Минтруда России и социально ориентированными некоммерческими организациями 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lastRenderedPageBreak/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 xml:space="preserve">Размещение информации о деятельности служб ранней помощи и возможности получения услуг ранней помощи в средствах массовой информации, сети интернет. Разработка информационных </w:t>
            </w:r>
            <w:r w:rsidRPr="006D013C">
              <w:rPr>
                <w:rFonts w:ascii="Times New Roman" w:hAnsi="Times New Roman"/>
              </w:rPr>
              <w:lastRenderedPageBreak/>
              <w:t>брошюр, буклетов, стоек, размещение информации на сайтах ведомств в целях обеспечения информирования родителей о возможных проблемах в развитии детей и системе ранней помощи. Обеспечение раннего информирования родителей о возможных проблемах в развитии ребёнка и системе ранней помощи в Удмуртской Республики</w:t>
            </w:r>
          </w:p>
        </w:tc>
        <w:tc>
          <w:tcPr>
            <w:tcW w:w="3549" w:type="dxa"/>
          </w:tcPr>
          <w:p w:rsidR="00F4705B" w:rsidRPr="006D013C" w:rsidRDefault="00F4705B" w:rsidP="00F4705B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 xml:space="preserve">39.2.1 доля инвалидов, в отношении которых осуществлялись мероприятия по реабилитации и (или) абилитации, в общей численности инвалидов в Удмуртской Республике, имеющих такие рекомендации в </w:t>
            </w:r>
            <w:r w:rsidRPr="006D013C">
              <w:rPr>
                <w:rFonts w:ascii="Times New Roman" w:hAnsi="Times New Roman" w:cs="Times New Roman"/>
                <w:szCs w:val="22"/>
              </w:rPr>
              <w:lastRenderedPageBreak/>
              <w:t>индивидуальной программе реабилитации или абилитации (взрослые) – 72,9%;</w:t>
            </w:r>
          </w:p>
          <w:p w:rsidR="00F4705B" w:rsidRPr="006D013C" w:rsidRDefault="00F4705B" w:rsidP="00F4705B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39.2.2. доля инвалидов, в отношении которых осуществлялись мероприятия по реабилитации и (или) абилитации, в общей численности инвалидов в Удмуртской Республике, имеющих такие рекомендации в индивидуальной программе реабилитации или абилитации (дети) – 74,8%;</w:t>
            </w:r>
          </w:p>
          <w:p w:rsidR="009F795D" w:rsidRPr="006D013C" w:rsidRDefault="009F795D" w:rsidP="00F530E9">
            <w:pPr>
              <w:rPr>
                <w:rFonts w:ascii="Times New Roman" w:hAnsi="Times New Roman"/>
              </w:rPr>
            </w:pPr>
          </w:p>
        </w:tc>
      </w:tr>
      <w:tr w:rsidR="009F795D" w:rsidRPr="006D013C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6D013C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 xml:space="preserve">39.2.06.07. Взаимодействие с добровольческими (волонтерскими) организациями, которые могут быть привлечены к организации предоставления реабилитационных и абилитационных услуг, услуг ранней помощи, сопровождения в субъекте Российской Федерации в рамках обеспечения мероприятий по повышению удобства и комфортности их предоставления, с целью вовлечения добровольческих (волонтерских) организаций в формирование </w:t>
            </w:r>
            <w:r w:rsidRPr="006D013C">
              <w:rPr>
                <w:rFonts w:ascii="Times New Roman" w:hAnsi="Times New Roman"/>
              </w:rPr>
              <w:lastRenderedPageBreak/>
              <w:t>системы комплексной реабилитации и абилитации инвалидов, в том числе детей инвалидов</w:t>
            </w:r>
          </w:p>
        </w:tc>
        <w:tc>
          <w:tcPr>
            <w:tcW w:w="2544" w:type="dxa"/>
          </w:tcPr>
          <w:p w:rsidR="009F795D" w:rsidRPr="006D013C" w:rsidRDefault="00462DE5" w:rsidP="00554D31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lastRenderedPageBreak/>
              <w:t>Министерство социальной политики и труда Удмуртской Республики</w:t>
            </w:r>
            <w:r w:rsidR="009F795D" w:rsidRPr="006D013C">
              <w:rPr>
                <w:rFonts w:ascii="Times New Roman" w:hAnsi="Times New Roman"/>
              </w:rPr>
              <w:t xml:space="preserve"> во взаимодействии с исполнительными органами государственной власти Удмуртской Республики и социально ориентированными некоммерческими организациями 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Создание условий для привлечения дополнительных ресурсов для оказания всесторонней поддержки семей целевой группы</w:t>
            </w:r>
          </w:p>
        </w:tc>
        <w:tc>
          <w:tcPr>
            <w:tcW w:w="3549" w:type="dxa"/>
          </w:tcPr>
          <w:p w:rsidR="00F4705B" w:rsidRPr="006D013C" w:rsidRDefault="00F4705B" w:rsidP="00F4705B">
            <w:pPr>
              <w:pStyle w:val="ConsPlusNormal"/>
              <w:tabs>
                <w:tab w:val="left" w:pos="6078"/>
              </w:tabs>
              <w:jc w:val="both"/>
              <w:outlineLvl w:val="1"/>
              <w:rPr>
                <w:rFonts w:ascii="Times New Roman" w:hAnsi="Times New Roman" w:cs="Times New Roman"/>
                <w:szCs w:val="22"/>
              </w:rPr>
            </w:pPr>
            <w:r w:rsidRPr="006D013C">
              <w:rPr>
                <w:rFonts w:ascii="Times New Roman" w:hAnsi="Times New Roman" w:cs="Times New Roman"/>
                <w:szCs w:val="22"/>
              </w:rPr>
              <w:t>39.2.2. доля инвалидов, в отношении которых осуществлялись мероприятия по реабилитации и (или) абилитации, в общей численности инвалидов в Удмуртской Республике, имеющих такие рекомендации в индивидуальной программе реабилитации или абилитации (дети) – 74,8%;</w:t>
            </w:r>
          </w:p>
          <w:p w:rsidR="009F795D" w:rsidRPr="006D013C" w:rsidRDefault="009F795D" w:rsidP="00F530E9">
            <w:pPr>
              <w:rPr>
                <w:rFonts w:ascii="Times New Roman" w:hAnsi="Times New Roman"/>
              </w:rPr>
            </w:pPr>
          </w:p>
        </w:tc>
      </w:tr>
      <w:tr w:rsidR="009F795D" w:rsidRPr="006D013C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6D013C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39.2.06.08. Проведение мероприятий по созданию новых или адаптации имеющихся электронных сервисов для обеспечения предоставления в федеральный реестр инвалидов сведений и последующего их использования для предоставления инвалидам, в том числе детям-инвалидам, государственных и муниципальных услуг и выполнения государственных и муниципальных функций</w:t>
            </w:r>
          </w:p>
        </w:tc>
        <w:tc>
          <w:tcPr>
            <w:tcW w:w="2544" w:type="dxa"/>
          </w:tcPr>
          <w:p w:rsidR="00FF7A22" w:rsidRPr="006D013C" w:rsidRDefault="00462DE5" w:rsidP="00FF7A22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Министерство социальной политики и труда Удмуртской Республики</w:t>
            </w:r>
          </w:p>
          <w:p w:rsidR="00106EC3" w:rsidRPr="006D013C" w:rsidRDefault="00106EC3" w:rsidP="00554D31">
            <w:pPr>
              <w:rPr>
                <w:rFonts w:ascii="Times New Roman" w:hAnsi="Times New Roman"/>
              </w:rPr>
            </w:pPr>
          </w:p>
        </w:tc>
        <w:tc>
          <w:tcPr>
            <w:tcW w:w="1560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Оптимизация предоставления в федеральный реестр инвалидов сведений с целью последующего их использования для предоставления инвалидам, в том числе детям-инвалидам, государственных и муниципальных услуг и выполнения государственных и муниципальных функций</w:t>
            </w:r>
          </w:p>
        </w:tc>
        <w:tc>
          <w:tcPr>
            <w:tcW w:w="3549" w:type="dxa"/>
          </w:tcPr>
          <w:p w:rsidR="00F4705B" w:rsidRPr="006D013C" w:rsidRDefault="00F4705B" w:rsidP="00F4705B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39.2.1 доля инвалидов, в отношении которых осуществлялись мероприятия по реабилитации и (или) абилитации, в общей численности инвалидов в Удмуртской Республике, имеющих такие рекомендации в индивидуальной программе реабилитации и (или) абилитации, в общей численности инвалидов в Удмуртской Республике, имеющих такие рекомендации в индивидуальной программе реабилитации или абилитации (взрослые) – 72,9%;</w:t>
            </w:r>
          </w:p>
          <w:p w:rsidR="00F4705B" w:rsidRPr="006D013C" w:rsidRDefault="00F4705B" w:rsidP="00F4705B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39.2.2. доля инвалидов, в отношении которых осуществлялись мероприятия по реабилитации и (или) абилитации, в общей численности инвалидов в Удмуртской Республике, имеющих такие рекомендации в индивидуальной программе реабилитации или абилитации (дети) – 74,8%;</w:t>
            </w:r>
          </w:p>
          <w:p w:rsidR="009F795D" w:rsidRPr="006D013C" w:rsidRDefault="009F795D" w:rsidP="00F530E9">
            <w:pPr>
              <w:rPr>
                <w:rFonts w:ascii="Times New Roman" w:hAnsi="Times New Roman"/>
              </w:rPr>
            </w:pPr>
          </w:p>
        </w:tc>
      </w:tr>
      <w:tr w:rsidR="009F795D" w:rsidRPr="006D013C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6D013C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39.2.06.09. Оснащение реабилитационным оборудованием организаций и реабилитационных центров (отделений) для оказания услуг ранней помощи детям-инвалидам и детям с ограниченными возможностями здоровья в возрасте от рождения до 3-х лет</w:t>
            </w:r>
          </w:p>
        </w:tc>
        <w:tc>
          <w:tcPr>
            <w:tcW w:w="2544" w:type="dxa"/>
          </w:tcPr>
          <w:p w:rsidR="009F795D" w:rsidRPr="006D013C" w:rsidRDefault="00462DE5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Министерство социальной политики и труда Удмуртской Республики</w:t>
            </w:r>
            <w:r w:rsidR="009F795D" w:rsidRPr="006D013C">
              <w:rPr>
                <w:rFonts w:ascii="Times New Roman" w:hAnsi="Times New Roman"/>
              </w:rPr>
              <w:t xml:space="preserve">, </w:t>
            </w:r>
            <w:r w:rsidR="009F795D" w:rsidRPr="006D013C">
              <w:rPr>
                <w:rFonts w:ascii="Times New Roman" w:hAnsi="Times New Roman"/>
              </w:rPr>
              <w:br/>
            </w:r>
            <w:r w:rsidRPr="006D013C">
              <w:rPr>
                <w:rFonts w:ascii="Times New Roman" w:hAnsi="Times New Roman"/>
              </w:rPr>
              <w:t>Министерство образования и науки Удмуртской Республики</w:t>
            </w:r>
            <w:r w:rsidR="009F795D" w:rsidRPr="006D013C">
              <w:rPr>
                <w:rFonts w:ascii="Times New Roman" w:hAnsi="Times New Roman"/>
              </w:rPr>
              <w:t xml:space="preserve">, </w:t>
            </w:r>
            <w:r w:rsidR="009F795D" w:rsidRPr="006D013C">
              <w:rPr>
                <w:rFonts w:ascii="Times New Roman" w:hAnsi="Times New Roman"/>
              </w:rPr>
              <w:br/>
            </w:r>
            <w:r w:rsidRPr="006D013C">
              <w:rPr>
                <w:rFonts w:ascii="Times New Roman" w:hAnsi="Times New Roman"/>
              </w:rPr>
              <w:t>Министерство здравоохранения Удмуртской Республики</w:t>
            </w:r>
            <w:r w:rsidR="009F795D" w:rsidRPr="006D013C">
              <w:rPr>
                <w:rFonts w:ascii="Times New Roman" w:hAnsi="Times New Roman"/>
              </w:rPr>
              <w:t xml:space="preserve"> во взаимодействии с социально ориентированными некоммерческими организациями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A03587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Открытие и развитие деятельности служб ранней помощи на базе организаций социального обслуживания населения, образовательных организаций, организаций здравоохранения. Организация работы междисциплинарной команды специалистов по предоставлению услуг ранней помощи детям целевой группы и их родителям. Развитие межведомственного взаимодействия при оказании помощи детям, имеющим ограничения жизнедеятельности, и их родителям, обеспечение преемственности оказываемой помощи.</w:t>
            </w:r>
          </w:p>
        </w:tc>
        <w:tc>
          <w:tcPr>
            <w:tcW w:w="3549" w:type="dxa"/>
          </w:tcPr>
          <w:p w:rsidR="00F4705B" w:rsidRPr="006D013C" w:rsidRDefault="00F4705B" w:rsidP="00F4705B">
            <w:pPr>
              <w:pStyle w:val="ConsPlusNormal"/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39.2.3. доля детей целевой группы, получивших услуги ранней помощи, в общем числе детей в Удмуртской Республике, нуждающихся</w:t>
            </w:r>
            <w:r w:rsidR="00316E05">
              <w:rPr>
                <w:rFonts w:ascii="Times New Roman" w:hAnsi="Times New Roman"/>
              </w:rPr>
              <w:t xml:space="preserve"> в получении таких услуг – 100%</w:t>
            </w:r>
          </w:p>
          <w:p w:rsidR="009F795D" w:rsidRPr="006D013C" w:rsidRDefault="009F795D" w:rsidP="00F530E9">
            <w:pPr>
              <w:rPr>
                <w:rFonts w:ascii="Times New Roman" w:hAnsi="Times New Roman"/>
              </w:rPr>
            </w:pPr>
          </w:p>
        </w:tc>
      </w:tr>
      <w:tr w:rsidR="009F795D" w:rsidRPr="006D013C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6D013C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39.2.06.11. Организация обучения специалистов организаций социального обслуживания и медицинских организаций по вопросам внедрения современных реабилитационных методик в системе ранней помощи</w:t>
            </w:r>
          </w:p>
        </w:tc>
        <w:tc>
          <w:tcPr>
            <w:tcW w:w="2544" w:type="dxa"/>
          </w:tcPr>
          <w:p w:rsidR="009F795D" w:rsidRPr="006D013C" w:rsidRDefault="00462DE5" w:rsidP="00554D31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Министерство социальной политики и труда Удмуртской Республики</w:t>
            </w:r>
            <w:r w:rsidR="00106EC3" w:rsidRPr="006D013C">
              <w:rPr>
                <w:rFonts w:ascii="Times New Roman" w:hAnsi="Times New Roman"/>
              </w:rPr>
              <w:t xml:space="preserve">; </w:t>
            </w:r>
          </w:p>
          <w:p w:rsidR="00106EC3" w:rsidRPr="006D013C" w:rsidRDefault="00462DE5" w:rsidP="00106EC3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Министерство здравоохранения Удмуртской Республики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 xml:space="preserve">Обучение специалистов организаций социального обслуживания и медицинских организаций по вопросам внедрения современных реабилитационных методик в системе ранней помощи  </w:t>
            </w:r>
          </w:p>
        </w:tc>
        <w:tc>
          <w:tcPr>
            <w:tcW w:w="3549" w:type="dxa"/>
          </w:tcPr>
          <w:p w:rsidR="00E35197" w:rsidRPr="006D013C" w:rsidRDefault="00E35197" w:rsidP="00E35197">
            <w:pPr>
              <w:pStyle w:val="ConsPlusNormal"/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39.2.3. доля детей целевой группы, получивших услуги ранней помощи, в общем числе детей в Удмуртской Республике, нуждающихся в получении таких услуг – 100%;</w:t>
            </w:r>
          </w:p>
          <w:p w:rsidR="009F795D" w:rsidRPr="006D013C" w:rsidRDefault="00E35197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 xml:space="preserve">39.2.10. доля семей в Удмуртской </w:t>
            </w:r>
            <w:r w:rsidRPr="006D013C">
              <w:rPr>
                <w:rFonts w:ascii="Times New Roman" w:hAnsi="Times New Roman"/>
              </w:rPr>
              <w:lastRenderedPageBreak/>
              <w:t>Республике, включенных в программы ранней помощи, удовлетворенных качеством услуг ранней помощи – 99%</w:t>
            </w:r>
          </w:p>
        </w:tc>
      </w:tr>
      <w:tr w:rsidR="009F795D" w:rsidRPr="006D013C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6D013C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39.2.06.14. Организация комплексного сопровождения детей с тяжелыми множественными нарушениями развития, в том числе с расстройствами аутистического спектра</w:t>
            </w:r>
          </w:p>
        </w:tc>
        <w:tc>
          <w:tcPr>
            <w:tcW w:w="2544" w:type="dxa"/>
          </w:tcPr>
          <w:p w:rsidR="009F795D" w:rsidRPr="006D013C" w:rsidRDefault="00462DE5" w:rsidP="00554D31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Министерство социальной политики и труда Удмуртской Республики</w:t>
            </w:r>
            <w:r w:rsidR="00106EC3" w:rsidRPr="006D013C">
              <w:rPr>
                <w:rFonts w:ascii="Times New Roman" w:hAnsi="Times New Roman"/>
              </w:rPr>
              <w:t>;</w:t>
            </w:r>
          </w:p>
          <w:p w:rsidR="00106EC3" w:rsidRPr="006D013C" w:rsidRDefault="00462DE5" w:rsidP="00554D31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Министерство образования и науки Удмуртской Республики</w:t>
            </w:r>
            <w:r w:rsidR="00106EC3" w:rsidRPr="006D013C">
              <w:rPr>
                <w:rFonts w:ascii="Times New Roman" w:hAnsi="Times New Roman"/>
              </w:rPr>
              <w:t xml:space="preserve">, </w:t>
            </w:r>
            <w:r w:rsidR="00106EC3" w:rsidRPr="006D013C">
              <w:rPr>
                <w:rFonts w:ascii="Times New Roman" w:hAnsi="Times New Roman"/>
              </w:rPr>
              <w:br/>
            </w:r>
            <w:r w:rsidRPr="006D013C">
              <w:rPr>
                <w:rFonts w:ascii="Times New Roman" w:hAnsi="Times New Roman"/>
              </w:rPr>
              <w:t>Министерство здравоохранения Удмуртской Республики</w:t>
            </w:r>
            <w:r w:rsidR="00106EC3" w:rsidRPr="006D013C">
              <w:rPr>
                <w:rFonts w:ascii="Times New Roman" w:hAnsi="Times New Roman"/>
              </w:rPr>
              <w:t xml:space="preserve"> во взаимодействии с социально ориентированными некоммерческими организациями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Разработка и реализация комплексных программ сопровождения детей с тяжелыми множественными нарушениями развития. Разработка и реализация комплексных программ сопровождения ребенка и его семьи, разработка и реализация индивидуальной программы реабилитации и абилитации ребенка</w:t>
            </w:r>
            <w:r w:rsidR="00316E05">
              <w:rPr>
                <w:rFonts w:ascii="Times New Roman" w:hAnsi="Times New Roman"/>
              </w:rPr>
              <w:t>, имеющего проблемы в развитии</w:t>
            </w:r>
          </w:p>
        </w:tc>
        <w:tc>
          <w:tcPr>
            <w:tcW w:w="3549" w:type="dxa"/>
          </w:tcPr>
          <w:p w:rsidR="00BD78A4" w:rsidRPr="006D013C" w:rsidRDefault="00BD78A4" w:rsidP="00BD78A4">
            <w:pPr>
              <w:pStyle w:val="ConsPlusNormal"/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39.2.3. доля детей целевой группы, получивших услуги ранней помощи, в общем числе детей в Удмуртской Республике, нуждающихся в получении таких услуг – 100%;</w:t>
            </w:r>
          </w:p>
          <w:p w:rsidR="009F795D" w:rsidRPr="006D013C" w:rsidRDefault="009F795D" w:rsidP="00F530E9">
            <w:pPr>
              <w:rPr>
                <w:rFonts w:ascii="Times New Roman" w:hAnsi="Times New Roman"/>
              </w:rPr>
            </w:pPr>
          </w:p>
        </w:tc>
      </w:tr>
      <w:tr w:rsidR="009F795D" w:rsidRPr="008C1D60" w:rsidTr="009F795D">
        <w:tblPrEx>
          <w:tblLook w:val="0000" w:firstRow="0" w:lastRow="0" w:firstColumn="0" w:lastColumn="0" w:noHBand="0" w:noVBand="0"/>
        </w:tblPrEx>
        <w:trPr>
          <w:trHeight w:val="615"/>
        </w:trPr>
        <w:tc>
          <w:tcPr>
            <w:tcW w:w="849" w:type="dxa"/>
          </w:tcPr>
          <w:p w:rsidR="009F795D" w:rsidRPr="006D013C" w:rsidRDefault="009F795D" w:rsidP="008C1D60">
            <w:pPr>
              <w:pStyle w:val="a4"/>
              <w:numPr>
                <w:ilvl w:val="0"/>
                <w:numId w:val="1"/>
              </w:numPr>
              <w:tabs>
                <w:tab w:val="left" w:pos="34"/>
              </w:tabs>
              <w:ind w:hanging="720"/>
              <w:rPr>
                <w:rFonts w:ascii="Times New Roman" w:hAnsi="Times New Roman"/>
              </w:rPr>
            </w:pPr>
          </w:p>
        </w:tc>
        <w:tc>
          <w:tcPr>
            <w:tcW w:w="3546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 xml:space="preserve">39.2.06.15. Укомплектование организаций, осуществляющих социальную и профессиональную реабилитацию инвалидов, в том числе детей-инвалидов, оказывающих услуги ранней помощи и сопровождаемого проживания инвалидов специалистами соответствующего </w:t>
            </w:r>
            <w:r w:rsidRPr="006D013C">
              <w:rPr>
                <w:rFonts w:ascii="Times New Roman" w:hAnsi="Times New Roman"/>
              </w:rPr>
              <w:lastRenderedPageBreak/>
              <w:t>профиля</w:t>
            </w:r>
          </w:p>
        </w:tc>
        <w:tc>
          <w:tcPr>
            <w:tcW w:w="2544" w:type="dxa"/>
          </w:tcPr>
          <w:p w:rsidR="009F795D" w:rsidRPr="006D013C" w:rsidRDefault="00462DE5" w:rsidP="00554D31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lastRenderedPageBreak/>
              <w:t>Министерство социальной политики и труда Удмуртской Республики</w:t>
            </w:r>
            <w:r w:rsidR="00106EC3" w:rsidRPr="006D013C">
              <w:rPr>
                <w:rFonts w:ascii="Times New Roman" w:hAnsi="Times New Roman"/>
              </w:rPr>
              <w:t>;</w:t>
            </w:r>
          </w:p>
          <w:p w:rsidR="00106EC3" w:rsidRPr="006D013C" w:rsidRDefault="00462DE5" w:rsidP="00554D31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Министерство образования и науки Удмуртской Республики</w:t>
            </w:r>
            <w:r w:rsidR="00106EC3" w:rsidRPr="006D013C">
              <w:rPr>
                <w:rFonts w:ascii="Times New Roman" w:hAnsi="Times New Roman"/>
              </w:rPr>
              <w:t xml:space="preserve">, </w:t>
            </w:r>
            <w:r w:rsidR="00106EC3" w:rsidRPr="006D013C">
              <w:rPr>
                <w:rFonts w:ascii="Times New Roman" w:hAnsi="Times New Roman"/>
              </w:rPr>
              <w:br/>
            </w:r>
            <w:r w:rsidRPr="006D013C">
              <w:rPr>
                <w:rFonts w:ascii="Times New Roman" w:hAnsi="Times New Roman"/>
              </w:rPr>
              <w:t xml:space="preserve">Министерство </w:t>
            </w:r>
            <w:r w:rsidRPr="006D013C">
              <w:rPr>
                <w:rFonts w:ascii="Times New Roman" w:hAnsi="Times New Roman"/>
              </w:rPr>
              <w:lastRenderedPageBreak/>
              <w:t>здравоохранения Удмуртской Республики</w:t>
            </w:r>
            <w:r w:rsidR="00106EC3" w:rsidRPr="006D013C">
              <w:rPr>
                <w:rFonts w:ascii="Times New Roman" w:hAnsi="Times New Roman"/>
              </w:rPr>
              <w:t xml:space="preserve"> во взаимодействии с социально ориентированными некоммерческими организациями</w:t>
            </w:r>
          </w:p>
        </w:tc>
        <w:tc>
          <w:tcPr>
            <w:tcW w:w="1560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lastRenderedPageBreak/>
              <w:t>31.12.2021</w:t>
            </w:r>
          </w:p>
        </w:tc>
        <w:tc>
          <w:tcPr>
            <w:tcW w:w="3404" w:type="dxa"/>
          </w:tcPr>
          <w:p w:rsidR="009F795D" w:rsidRPr="006D013C" w:rsidRDefault="009F795D" w:rsidP="00F530E9">
            <w:pPr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 xml:space="preserve">Увеличение числа организаций, осуществляющих социальную и профессиональную реабилитацию инвалидов, в том числе детей-инвалидов, укомплектованных специалистами соответствующего профиля </w:t>
            </w:r>
          </w:p>
        </w:tc>
        <w:tc>
          <w:tcPr>
            <w:tcW w:w="3549" w:type="dxa"/>
          </w:tcPr>
          <w:p w:rsidR="00BD78A4" w:rsidRPr="00994C5F" w:rsidRDefault="00BD78A4" w:rsidP="00BD78A4">
            <w:pPr>
              <w:pStyle w:val="ConsPlusNormal"/>
              <w:rPr>
                <w:rFonts w:ascii="Times New Roman" w:hAnsi="Times New Roman"/>
              </w:rPr>
            </w:pPr>
            <w:r w:rsidRPr="006D013C">
              <w:rPr>
                <w:rFonts w:ascii="Times New Roman" w:hAnsi="Times New Roman"/>
              </w:rPr>
              <w:t>39.2.3. доля детей целевой группы, получивших услуги ранней помощи, в общем числе детей в Удмуртской Республике, нуждающихся</w:t>
            </w:r>
            <w:r w:rsidR="00316E05">
              <w:rPr>
                <w:rFonts w:ascii="Times New Roman" w:hAnsi="Times New Roman"/>
              </w:rPr>
              <w:t xml:space="preserve"> в получении таких услуг – 100%</w:t>
            </w:r>
          </w:p>
          <w:p w:rsidR="009F795D" w:rsidRPr="00994C5F" w:rsidRDefault="009F795D" w:rsidP="00F530E9">
            <w:pPr>
              <w:rPr>
                <w:rFonts w:ascii="Times New Roman" w:hAnsi="Times New Roman"/>
              </w:rPr>
            </w:pPr>
          </w:p>
        </w:tc>
      </w:tr>
    </w:tbl>
    <w:p w:rsidR="002F7600" w:rsidRDefault="002F7600" w:rsidP="00201D20">
      <w:pPr>
        <w:jc w:val="center"/>
        <w:rPr>
          <w:rFonts w:ascii="Times New Roman" w:hAnsi="Times New Roman"/>
        </w:rPr>
      </w:pPr>
    </w:p>
    <w:sectPr w:rsidR="002F7600" w:rsidSect="00647674">
      <w:pgSz w:w="16838" w:h="11906" w:orient="landscape"/>
      <w:pgMar w:top="567" w:right="1134" w:bottom="15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B30DC"/>
    <w:multiLevelType w:val="hybridMultilevel"/>
    <w:tmpl w:val="3CFE3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characterSpacingControl w:val="doNotCompress"/>
  <w:compat>
    <w:compatSetting w:name="compatibilityMode" w:uri="http://schemas.microsoft.com/office/word" w:val="12"/>
  </w:compat>
  <w:rsids>
    <w:rsidRoot w:val="006A4790"/>
    <w:rsid w:val="00085BC7"/>
    <w:rsid w:val="00091221"/>
    <w:rsid w:val="000C5735"/>
    <w:rsid w:val="00105694"/>
    <w:rsid w:val="00106EC3"/>
    <w:rsid w:val="00161CC4"/>
    <w:rsid w:val="001769B5"/>
    <w:rsid w:val="001962BE"/>
    <w:rsid w:val="00197BBF"/>
    <w:rsid w:val="001A0E72"/>
    <w:rsid w:val="001C62B9"/>
    <w:rsid w:val="001E5807"/>
    <w:rsid w:val="001F7EB5"/>
    <w:rsid w:val="00201D20"/>
    <w:rsid w:val="002059D7"/>
    <w:rsid w:val="00205E23"/>
    <w:rsid w:val="002264CF"/>
    <w:rsid w:val="00230A61"/>
    <w:rsid w:val="00252679"/>
    <w:rsid w:val="0025658A"/>
    <w:rsid w:val="002619A4"/>
    <w:rsid w:val="002A0FC4"/>
    <w:rsid w:val="002F7600"/>
    <w:rsid w:val="00316E05"/>
    <w:rsid w:val="00340A7E"/>
    <w:rsid w:val="00347BA2"/>
    <w:rsid w:val="00367FAF"/>
    <w:rsid w:val="003A73B7"/>
    <w:rsid w:val="003C6A73"/>
    <w:rsid w:val="003D26E4"/>
    <w:rsid w:val="003F1C90"/>
    <w:rsid w:val="00401F7B"/>
    <w:rsid w:val="0040235D"/>
    <w:rsid w:val="004347A7"/>
    <w:rsid w:val="00436CE0"/>
    <w:rsid w:val="00462DE5"/>
    <w:rsid w:val="00463B99"/>
    <w:rsid w:val="0047218F"/>
    <w:rsid w:val="00484235"/>
    <w:rsid w:val="00487583"/>
    <w:rsid w:val="004B14AB"/>
    <w:rsid w:val="004C131B"/>
    <w:rsid w:val="004F13D0"/>
    <w:rsid w:val="0050005A"/>
    <w:rsid w:val="00515076"/>
    <w:rsid w:val="00523399"/>
    <w:rsid w:val="00523AC6"/>
    <w:rsid w:val="00533C36"/>
    <w:rsid w:val="00540C3C"/>
    <w:rsid w:val="005416C9"/>
    <w:rsid w:val="005432F1"/>
    <w:rsid w:val="00554D31"/>
    <w:rsid w:val="00566919"/>
    <w:rsid w:val="00570C32"/>
    <w:rsid w:val="005C254E"/>
    <w:rsid w:val="006256AB"/>
    <w:rsid w:val="00647674"/>
    <w:rsid w:val="00697B6F"/>
    <w:rsid w:val="006A4790"/>
    <w:rsid w:val="006B5D09"/>
    <w:rsid w:val="006C4439"/>
    <w:rsid w:val="006D013C"/>
    <w:rsid w:val="006D7FD4"/>
    <w:rsid w:val="00710259"/>
    <w:rsid w:val="007660B3"/>
    <w:rsid w:val="00772A10"/>
    <w:rsid w:val="0077736F"/>
    <w:rsid w:val="007776CC"/>
    <w:rsid w:val="007F34BD"/>
    <w:rsid w:val="007F706E"/>
    <w:rsid w:val="00810FBE"/>
    <w:rsid w:val="00821F8D"/>
    <w:rsid w:val="008400AF"/>
    <w:rsid w:val="00852866"/>
    <w:rsid w:val="0085724D"/>
    <w:rsid w:val="008737DB"/>
    <w:rsid w:val="0089553A"/>
    <w:rsid w:val="0089795D"/>
    <w:rsid w:val="008C1D60"/>
    <w:rsid w:val="008C7DE2"/>
    <w:rsid w:val="008D07DE"/>
    <w:rsid w:val="008E1D0F"/>
    <w:rsid w:val="009113CB"/>
    <w:rsid w:val="009243B8"/>
    <w:rsid w:val="00927BC4"/>
    <w:rsid w:val="009335A4"/>
    <w:rsid w:val="00972FB3"/>
    <w:rsid w:val="009857E9"/>
    <w:rsid w:val="00994C5F"/>
    <w:rsid w:val="009B3B34"/>
    <w:rsid w:val="009B43FC"/>
    <w:rsid w:val="009B6530"/>
    <w:rsid w:val="009F55D9"/>
    <w:rsid w:val="009F795D"/>
    <w:rsid w:val="00A03587"/>
    <w:rsid w:val="00A06181"/>
    <w:rsid w:val="00A44FC2"/>
    <w:rsid w:val="00A76581"/>
    <w:rsid w:val="00A8294E"/>
    <w:rsid w:val="00A855A2"/>
    <w:rsid w:val="00A859B4"/>
    <w:rsid w:val="00A92EDC"/>
    <w:rsid w:val="00B00B72"/>
    <w:rsid w:val="00B76B15"/>
    <w:rsid w:val="00B80577"/>
    <w:rsid w:val="00B829F3"/>
    <w:rsid w:val="00BD78A4"/>
    <w:rsid w:val="00BE6AA8"/>
    <w:rsid w:val="00C25440"/>
    <w:rsid w:val="00C30A4F"/>
    <w:rsid w:val="00C30A5F"/>
    <w:rsid w:val="00C3125C"/>
    <w:rsid w:val="00CA580C"/>
    <w:rsid w:val="00CB2DE9"/>
    <w:rsid w:val="00CF06CD"/>
    <w:rsid w:val="00CF2E3E"/>
    <w:rsid w:val="00D23CE1"/>
    <w:rsid w:val="00D95F8E"/>
    <w:rsid w:val="00DA0266"/>
    <w:rsid w:val="00E337DA"/>
    <w:rsid w:val="00E35197"/>
    <w:rsid w:val="00E54D8E"/>
    <w:rsid w:val="00E669E7"/>
    <w:rsid w:val="00E941CD"/>
    <w:rsid w:val="00EA5316"/>
    <w:rsid w:val="00EF47F8"/>
    <w:rsid w:val="00F235DC"/>
    <w:rsid w:val="00F4705B"/>
    <w:rsid w:val="00F530E9"/>
    <w:rsid w:val="00F75F9B"/>
    <w:rsid w:val="00FF7A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AD90CDF-8424-4516-8A8B-E53578030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47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A479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6A47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sPlusNormal0">
    <w:name w:val="ConsPlusNormal Знак"/>
    <w:basedOn w:val="a0"/>
    <w:link w:val="ConsPlusNormal"/>
    <w:locked/>
    <w:rsid w:val="006A4790"/>
    <w:rPr>
      <w:rFonts w:ascii="Calibri" w:eastAsia="Times New Roman" w:hAnsi="Calibri" w:cs="Calibri"/>
      <w:szCs w:val="20"/>
      <w:lang w:eastAsia="ru-RU"/>
    </w:rPr>
  </w:style>
  <w:style w:type="paragraph" w:styleId="a4">
    <w:name w:val="List Paragraph"/>
    <w:basedOn w:val="a"/>
    <w:uiPriority w:val="34"/>
    <w:qFormat/>
    <w:rsid w:val="00487583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7773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736F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3766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3AC6B-A21E-4DC4-81F4-F51FE6424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BE92B797</Template>
  <TotalTime>871</TotalTime>
  <Pages>18</Pages>
  <Words>4098</Words>
  <Characters>23361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Макарова Елена Аверьяновна</cp:lastModifiedBy>
  <cp:revision>289</cp:revision>
  <cp:lastPrinted>2020-11-12T11:04:00Z</cp:lastPrinted>
  <dcterms:created xsi:type="dcterms:W3CDTF">2020-04-15T04:58:00Z</dcterms:created>
  <dcterms:modified xsi:type="dcterms:W3CDTF">2020-11-20T05:48:00Z</dcterms:modified>
</cp:coreProperties>
</file>